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79E47D07" w:rsidR="005A2207" w:rsidRPr="00C75BA4" w:rsidRDefault="005A2207" w:rsidP="005A2207">
      <w:pPr>
        <w:rPr>
          <w:b/>
          <w:bCs/>
          <w:sz w:val="22"/>
          <w:szCs w:val="22"/>
          <w:lang w:val="es-ES" w:eastAsia="en-US"/>
        </w:rPr>
      </w:pPr>
      <w:r w:rsidRPr="00B95C5C">
        <w:rPr>
          <w:sz w:val="22"/>
          <w:szCs w:val="22"/>
        </w:rPr>
        <w:t>Obiect</w:t>
      </w:r>
      <w:r w:rsidRPr="008D3CC9">
        <w:rPr>
          <w:sz w:val="22"/>
          <w:szCs w:val="22"/>
        </w:rPr>
        <w:t>:</w:t>
      </w:r>
      <w:r w:rsidR="008D3CC9" w:rsidRPr="008D3CC9">
        <w:rPr>
          <w:sz w:val="22"/>
          <w:szCs w:val="22"/>
        </w:rPr>
        <w:t xml:space="preserve"> </w:t>
      </w:r>
      <w:proofErr w:type="spellStart"/>
      <w:r w:rsidR="00C75BA4" w:rsidRPr="00C75BA4">
        <w:rPr>
          <w:b/>
          <w:bCs/>
          <w:sz w:val="22"/>
          <w:szCs w:val="22"/>
          <w:lang w:val="fr-FR"/>
        </w:rPr>
        <w:t>Piese</w:t>
      </w:r>
      <w:proofErr w:type="spellEnd"/>
      <w:r w:rsidR="00C75BA4" w:rsidRPr="00C75BA4">
        <w:rPr>
          <w:b/>
          <w:bCs/>
          <w:sz w:val="22"/>
          <w:szCs w:val="22"/>
          <w:lang w:val="fr-FR"/>
        </w:rPr>
        <w:t xml:space="preserve"> </w:t>
      </w:r>
      <w:proofErr w:type="spellStart"/>
      <w:r w:rsidR="00C75BA4" w:rsidRPr="00C75BA4">
        <w:rPr>
          <w:b/>
          <w:bCs/>
          <w:sz w:val="22"/>
          <w:szCs w:val="22"/>
          <w:lang w:val="fr-FR"/>
        </w:rPr>
        <w:t>schimb</w:t>
      </w:r>
      <w:proofErr w:type="spellEnd"/>
      <w:r w:rsidR="00C75BA4" w:rsidRPr="00C75BA4">
        <w:rPr>
          <w:b/>
          <w:bCs/>
          <w:sz w:val="22"/>
          <w:szCs w:val="22"/>
          <w:lang w:val="fr-FR"/>
        </w:rPr>
        <w:t xml:space="preserve"> </w:t>
      </w:r>
      <w:proofErr w:type="spellStart"/>
      <w:r w:rsidR="00C75BA4" w:rsidRPr="00C75BA4">
        <w:rPr>
          <w:b/>
          <w:bCs/>
          <w:sz w:val="22"/>
          <w:szCs w:val="22"/>
          <w:lang w:val="fr-FR"/>
        </w:rPr>
        <w:t>pentru</w:t>
      </w:r>
      <w:proofErr w:type="spellEnd"/>
      <w:r w:rsidR="00C75BA4" w:rsidRPr="00C75BA4">
        <w:rPr>
          <w:b/>
          <w:bCs/>
          <w:sz w:val="22"/>
          <w:szCs w:val="22"/>
          <w:lang w:val="fr-FR"/>
        </w:rPr>
        <w:t xml:space="preserve"> in</w:t>
      </w:r>
      <w:r w:rsidR="00C75BA4" w:rsidRPr="00C75BA4">
        <w:rPr>
          <w:b/>
          <w:bCs/>
          <w:sz w:val="22"/>
          <w:szCs w:val="22"/>
        </w:rPr>
        <w:t xml:space="preserve">stalatiile de masura a indicilor chimici din circuitul apa-abur aferente meselor de proba de la cazanul nr. 4 de la </w:t>
      </w:r>
      <w:r w:rsidR="00C75BA4" w:rsidRPr="00C75BA4">
        <w:rPr>
          <w:b/>
          <w:bCs/>
          <w:sz w:val="22"/>
          <w:szCs w:val="22"/>
          <w:lang w:val="fr-FR"/>
        </w:rPr>
        <w:t xml:space="preserve">CTE </w:t>
      </w:r>
      <w:proofErr w:type="spellStart"/>
      <w:r w:rsidR="00C75BA4" w:rsidRPr="00C75BA4">
        <w:rPr>
          <w:b/>
          <w:bCs/>
          <w:sz w:val="22"/>
          <w:szCs w:val="22"/>
          <w:lang w:val="fr-FR"/>
        </w:rPr>
        <w:t>Progresu</w:t>
      </w:r>
      <w:proofErr w:type="spellEnd"/>
      <w:r w:rsidR="00C75BA4" w:rsidRPr="00C75BA4">
        <w:rPr>
          <w:b/>
          <w:bCs/>
          <w:sz w:val="22"/>
          <w:szCs w:val="22"/>
          <w:lang w:val="es-ES"/>
        </w:rPr>
        <w:t>.</w:t>
      </w:r>
    </w:p>
    <w:p w14:paraId="654C0126" w14:textId="1D4D490C"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810F44" w:rsidRPr="00810F44">
        <w:rPr>
          <w:color w:val="FF0000"/>
          <w:sz w:val="26"/>
          <w:szCs w:val="26"/>
        </w:rPr>
        <w:t xml:space="preserve"> </w:t>
      </w:r>
      <w:r w:rsidR="00810F44" w:rsidRPr="00810F44">
        <w:rPr>
          <w:b/>
          <w:bCs/>
          <w:sz w:val="22"/>
          <w:szCs w:val="22"/>
        </w:rPr>
        <w:t>60 zile  calendaristice de la perfectarea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193D059E"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w:t>
      </w:r>
      <w:r w:rsidR="00810F44">
        <w:rPr>
          <w:color w:val="000000"/>
          <w:sz w:val="26"/>
          <w:szCs w:val="26"/>
        </w:rPr>
        <w:t xml:space="preserve"> </w:t>
      </w:r>
      <w:r w:rsidRPr="00BD62D2">
        <w:rPr>
          <w:color w:val="000000"/>
          <w:sz w:val="26"/>
          <w:szCs w:val="26"/>
        </w:rPr>
        <w:t xml:space="preserve">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w:t>
      </w:r>
      <w:r w:rsidR="00890B69" w:rsidRPr="00810F44">
        <w:rPr>
          <w:sz w:val="26"/>
          <w:szCs w:val="26"/>
          <w:u w:val="single"/>
        </w:rPr>
        <w:t>INCOTERMS 2023</w:t>
      </w:r>
      <w:r w:rsidRPr="00810F44">
        <w:rPr>
          <w:sz w:val="26"/>
          <w:szCs w:val="26"/>
        </w:rPr>
        <w:t xml:space="preserve"> - </w:t>
      </w:r>
      <w:r w:rsidRPr="00D46056">
        <w:rPr>
          <w:sz w:val="26"/>
          <w:szCs w:val="26"/>
        </w:rPr>
        <w:t xml:space="preserve">Camera Internaţionala de Comert (CIC); </w:t>
      </w:r>
    </w:p>
    <w:p w14:paraId="763331DE"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810F44" w:rsidRDefault="009F3A4A" w:rsidP="009F3A4A">
      <w:pPr>
        <w:jc w:val="both"/>
        <w:rPr>
          <w:sz w:val="26"/>
          <w:szCs w:val="26"/>
        </w:rPr>
      </w:pPr>
      <w:r w:rsidRPr="00D46056">
        <w:rPr>
          <w:sz w:val="26"/>
          <w:szCs w:val="26"/>
        </w:rPr>
        <w:t>l</w:t>
      </w:r>
      <w:r w:rsidRPr="00810F44">
        <w:rPr>
          <w:sz w:val="26"/>
          <w:szCs w:val="26"/>
        </w:rPr>
        <w:t xml:space="preserve">. </w:t>
      </w:r>
      <w:r w:rsidRPr="00810F44">
        <w:rPr>
          <w:sz w:val="26"/>
          <w:szCs w:val="26"/>
          <w:u w:val="single"/>
        </w:rPr>
        <w:t>neconformitate</w:t>
      </w:r>
      <w:r w:rsidRPr="00810F44">
        <w:rPr>
          <w:sz w:val="26"/>
          <w:szCs w:val="26"/>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810F44" w:rsidRDefault="00890B69" w:rsidP="00890B69">
      <w:pPr>
        <w:pStyle w:val="ListParagraph"/>
        <w:ind w:left="0"/>
        <w:contextualSpacing w:val="0"/>
        <w:jc w:val="both"/>
        <w:rPr>
          <w:sz w:val="26"/>
          <w:szCs w:val="26"/>
          <w:lang w:val="it-IT"/>
        </w:rPr>
      </w:pPr>
      <w:r w:rsidRPr="00810F44">
        <w:rPr>
          <w:sz w:val="26"/>
          <w:szCs w:val="26"/>
          <w:lang w:val="it-IT"/>
        </w:rPr>
        <w:t>u</w:t>
      </w:r>
      <w:r w:rsidR="009F3A4A" w:rsidRPr="00810F44">
        <w:rPr>
          <w:sz w:val="26"/>
          <w:szCs w:val="26"/>
          <w:lang w:val="it-IT"/>
        </w:rPr>
        <w:t xml:space="preserve">. </w:t>
      </w:r>
      <w:r w:rsidR="009F3A4A" w:rsidRPr="00810F44">
        <w:rPr>
          <w:sz w:val="26"/>
          <w:szCs w:val="26"/>
          <w:u w:val="single"/>
          <w:lang w:val="it-IT"/>
        </w:rPr>
        <w:t>cesiune</w:t>
      </w:r>
      <w:r w:rsidR="009F3A4A" w:rsidRPr="00810F44">
        <w:rPr>
          <w:sz w:val="26"/>
          <w:szCs w:val="26"/>
          <w:lang w:val="it-IT"/>
        </w:rPr>
        <w:t xml:space="preserve"> - înțelegere scrisă prin care Contractantul transferă unei terțe părți, în condițiile Legii nr. 99/2016, drepturile și/sau obligațiile deținute prin Contract sau parte din acestea.</w:t>
      </w:r>
    </w:p>
    <w:p w14:paraId="7250FE25" w14:textId="54A67531" w:rsidR="009F3A4A" w:rsidRDefault="00053A48" w:rsidP="00772375">
      <w:pPr>
        <w:spacing w:before="120" w:after="120" w:line="276" w:lineRule="auto"/>
        <w:jc w:val="both"/>
        <w:rPr>
          <w:sz w:val="26"/>
          <w:szCs w:val="26"/>
        </w:rPr>
      </w:pPr>
      <w:r w:rsidRPr="00810F44">
        <w:rPr>
          <w:sz w:val="26"/>
          <w:szCs w:val="26"/>
          <w:lang w:val="it-IT"/>
        </w:rPr>
        <w:t xml:space="preserve">v. </w:t>
      </w:r>
      <w:r w:rsidRPr="00810F44">
        <w:rPr>
          <w:sz w:val="26"/>
          <w:szCs w:val="26"/>
          <w:u w:val="single"/>
        </w:rPr>
        <w:t>conflict de interese</w:t>
      </w:r>
      <w:r w:rsidRPr="00810F44">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810F44">
        <w:rPr>
          <w:i/>
          <w:sz w:val="26"/>
          <w:szCs w:val="26"/>
        </w:rPr>
        <w:t>Legii nr. 99/2016,</w:t>
      </w:r>
      <w:r w:rsidRPr="00810F44">
        <w:rPr>
          <w:sz w:val="26"/>
          <w:szCs w:val="26"/>
        </w:rPr>
        <w:t xml:space="preserve"> în cazul în care este aplicabil</w:t>
      </w:r>
      <w:r w:rsidR="002C76C7">
        <w:rPr>
          <w:sz w:val="26"/>
          <w:szCs w:val="26"/>
        </w:rPr>
        <w:t>.</w:t>
      </w:r>
      <w:r w:rsidRPr="00810F44">
        <w:rPr>
          <w:sz w:val="26"/>
          <w:szCs w:val="26"/>
        </w:rPr>
        <w:t xml:space="preserve">  </w:t>
      </w:r>
    </w:p>
    <w:p w14:paraId="5E2F35EC" w14:textId="77777777" w:rsidR="00772375" w:rsidRDefault="00772375" w:rsidP="00772375">
      <w:pPr>
        <w:spacing w:before="120" w:after="120" w:line="276" w:lineRule="auto"/>
        <w:jc w:val="both"/>
        <w:rPr>
          <w:sz w:val="26"/>
          <w:szCs w:val="26"/>
        </w:rPr>
      </w:pPr>
    </w:p>
    <w:p w14:paraId="17472F04" w14:textId="77777777" w:rsidR="00772375" w:rsidRPr="00772375" w:rsidRDefault="00772375" w:rsidP="00772375">
      <w:pPr>
        <w:spacing w:before="120" w:after="120" w:line="276" w:lineRule="auto"/>
        <w:jc w:val="both"/>
        <w:rPr>
          <w:sz w:val="26"/>
          <w:szCs w:val="26"/>
        </w:rPr>
      </w:pPr>
    </w:p>
    <w:p w14:paraId="2832CB47" w14:textId="77777777" w:rsidR="00ED0811" w:rsidRPr="00BD62D2" w:rsidRDefault="00ED0811" w:rsidP="00082A04">
      <w:pPr>
        <w:jc w:val="both"/>
        <w:rPr>
          <w:b/>
          <w:color w:val="000000"/>
          <w:sz w:val="26"/>
          <w:szCs w:val="26"/>
        </w:rPr>
      </w:pPr>
      <w:r w:rsidRPr="00BD62D2">
        <w:rPr>
          <w:b/>
          <w:color w:val="000000"/>
          <w:sz w:val="26"/>
          <w:szCs w:val="26"/>
        </w:rPr>
        <w:lastRenderedPageBreak/>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22D85C22" w:rsidR="005A2207" w:rsidRPr="00C75BA4" w:rsidRDefault="00ED0811" w:rsidP="002C76C7">
      <w:pPr>
        <w:jc w:val="both"/>
        <w:rPr>
          <w:b/>
          <w:bCs/>
          <w:sz w:val="26"/>
          <w:szCs w:val="26"/>
          <w:lang w:val="es-ES" w:eastAsia="en-US"/>
        </w:rPr>
      </w:pPr>
      <w:r w:rsidRPr="00BD62D2">
        <w:rPr>
          <w:color w:val="000000"/>
          <w:sz w:val="26"/>
          <w:szCs w:val="26"/>
        </w:rPr>
        <w:t>   </w:t>
      </w:r>
      <w:r w:rsidRPr="00BD62D2">
        <w:rPr>
          <w:color w:val="000000"/>
          <w:sz w:val="26"/>
          <w:szCs w:val="26"/>
        </w:rPr>
        <w:tab/>
      </w:r>
      <w:r w:rsidR="005A2207" w:rsidRPr="00C75BA4">
        <w:rPr>
          <w:sz w:val="26"/>
          <w:szCs w:val="26"/>
        </w:rPr>
        <w:t>4.1. Furnizorul se obligă să furnizeze, respectiv să vândă, să livreze in conditii DDP la adres</w:t>
      </w:r>
      <w:r w:rsidR="008D3CC9" w:rsidRPr="00C75BA4">
        <w:rPr>
          <w:sz w:val="26"/>
          <w:szCs w:val="26"/>
        </w:rPr>
        <w:t>a</w:t>
      </w:r>
      <w:r w:rsidR="005A2207" w:rsidRPr="00C75BA4">
        <w:rPr>
          <w:sz w:val="26"/>
          <w:szCs w:val="26"/>
        </w:rPr>
        <w:t xml:space="preserve"> mentionat</w:t>
      </w:r>
      <w:r w:rsidR="008D3CC9" w:rsidRPr="00C75BA4">
        <w:rPr>
          <w:sz w:val="26"/>
          <w:szCs w:val="26"/>
        </w:rPr>
        <w:t>a</w:t>
      </w:r>
      <w:r w:rsidR="005A2207" w:rsidRPr="00C75BA4">
        <w:rPr>
          <w:sz w:val="26"/>
          <w:szCs w:val="26"/>
        </w:rPr>
        <w:t xml:space="preserve"> la art. </w:t>
      </w:r>
      <w:r w:rsidR="00044ECB" w:rsidRPr="00C75BA4">
        <w:rPr>
          <w:sz w:val="26"/>
          <w:szCs w:val="26"/>
        </w:rPr>
        <w:t>11</w:t>
      </w:r>
      <w:r w:rsidR="005A2207" w:rsidRPr="00C75BA4">
        <w:rPr>
          <w:sz w:val="26"/>
          <w:szCs w:val="26"/>
        </w:rPr>
        <w:t xml:space="preserve">.3, </w:t>
      </w:r>
      <w:r w:rsidR="008D3CC9" w:rsidRPr="00C75BA4">
        <w:rPr>
          <w:b/>
          <w:bCs/>
          <w:sz w:val="26"/>
          <w:szCs w:val="26"/>
        </w:rPr>
        <w:t>„</w:t>
      </w:r>
      <w:proofErr w:type="spellStart"/>
      <w:r w:rsidR="00C75BA4" w:rsidRPr="00C75BA4">
        <w:rPr>
          <w:b/>
          <w:bCs/>
          <w:sz w:val="26"/>
          <w:szCs w:val="26"/>
          <w:lang w:val="fr-FR"/>
        </w:rPr>
        <w:t>Piese</w:t>
      </w:r>
      <w:proofErr w:type="spellEnd"/>
      <w:r w:rsidR="00C75BA4" w:rsidRPr="00C75BA4">
        <w:rPr>
          <w:b/>
          <w:bCs/>
          <w:sz w:val="26"/>
          <w:szCs w:val="26"/>
          <w:lang w:val="fr-FR"/>
        </w:rPr>
        <w:t xml:space="preserve"> </w:t>
      </w:r>
      <w:proofErr w:type="spellStart"/>
      <w:r w:rsidR="00C75BA4" w:rsidRPr="00C75BA4">
        <w:rPr>
          <w:b/>
          <w:bCs/>
          <w:sz w:val="26"/>
          <w:szCs w:val="26"/>
          <w:lang w:val="fr-FR"/>
        </w:rPr>
        <w:t>schimb</w:t>
      </w:r>
      <w:proofErr w:type="spellEnd"/>
      <w:r w:rsidR="00C75BA4" w:rsidRPr="00C75BA4">
        <w:rPr>
          <w:b/>
          <w:bCs/>
          <w:sz w:val="26"/>
          <w:szCs w:val="26"/>
          <w:lang w:val="fr-FR"/>
        </w:rPr>
        <w:t xml:space="preserve"> </w:t>
      </w:r>
      <w:proofErr w:type="spellStart"/>
      <w:r w:rsidR="00C75BA4" w:rsidRPr="00C75BA4">
        <w:rPr>
          <w:b/>
          <w:bCs/>
          <w:sz w:val="26"/>
          <w:szCs w:val="26"/>
          <w:lang w:val="fr-FR"/>
        </w:rPr>
        <w:t>pentru</w:t>
      </w:r>
      <w:proofErr w:type="spellEnd"/>
      <w:r w:rsidR="00C75BA4" w:rsidRPr="00C75BA4">
        <w:rPr>
          <w:b/>
          <w:bCs/>
          <w:sz w:val="26"/>
          <w:szCs w:val="26"/>
          <w:lang w:val="fr-FR"/>
        </w:rPr>
        <w:t xml:space="preserve"> in</w:t>
      </w:r>
      <w:r w:rsidR="00C75BA4" w:rsidRPr="00C75BA4">
        <w:rPr>
          <w:b/>
          <w:bCs/>
          <w:sz w:val="26"/>
          <w:szCs w:val="26"/>
        </w:rPr>
        <w:t xml:space="preserve">stalatiile de masura a indicilor chimici din circuitul apa-abur aferente meselor de proba de la cazanul nr. 4 de la </w:t>
      </w:r>
      <w:r w:rsidR="00C75BA4" w:rsidRPr="00C75BA4">
        <w:rPr>
          <w:b/>
          <w:bCs/>
          <w:sz w:val="26"/>
          <w:szCs w:val="26"/>
          <w:lang w:val="fr-FR"/>
        </w:rPr>
        <w:t xml:space="preserve">CTE </w:t>
      </w:r>
      <w:proofErr w:type="spellStart"/>
      <w:r w:rsidR="00C75BA4" w:rsidRPr="00C75BA4">
        <w:rPr>
          <w:b/>
          <w:bCs/>
          <w:sz w:val="26"/>
          <w:szCs w:val="26"/>
          <w:lang w:val="fr-FR"/>
        </w:rPr>
        <w:t>Progresu</w:t>
      </w:r>
      <w:proofErr w:type="spellEnd"/>
      <w:r w:rsidR="008D3CC9" w:rsidRPr="00C75BA4">
        <w:rPr>
          <w:b/>
          <w:sz w:val="26"/>
          <w:szCs w:val="26"/>
          <w:lang w:val="it-IT"/>
        </w:rPr>
        <w:t>”</w:t>
      </w:r>
      <w:r w:rsidR="005A2207" w:rsidRPr="00C75BA4">
        <w:rPr>
          <w:sz w:val="26"/>
          <w:szCs w:val="26"/>
        </w:rPr>
        <w:t>, în cantitatile prevazute în Anexa nr.1 si în condiţiile convenite  prin prezentul contract.</w:t>
      </w:r>
    </w:p>
    <w:p w14:paraId="218EB0FE" w14:textId="77777777" w:rsidR="00ED0811" w:rsidRDefault="00ED0811" w:rsidP="005A2207">
      <w:pPr>
        <w:jc w:val="both"/>
        <w:rPr>
          <w:sz w:val="26"/>
          <w:szCs w:val="26"/>
        </w:rPr>
      </w:pPr>
      <w:r w:rsidRPr="008D3CC9">
        <w:rPr>
          <w:sz w:val="26"/>
          <w:szCs w:val="26"/>
        </w:rPr>
        <w:t>   </w:t>
      </w:r>
      <w:r w:rsidRPr="008D3CC9">
        <w:rPr>
          <w:sz w:val="26"/>
          <w:szCs w:val="26"/>
        </w:rPr>
        <w:tab/>
        <w:t>4.2. Beneficiarul se obligă să achiziţioneze, respectiv să cumpere şi să plătească</w:t>
      </w:r>
      <w:r w:rsidR="00524E1F" w:rsidRPr="008D3CC9">
        <w:rPr>
          <w:sz w:val="26"/>
          <w:szCs w:val="26"/>
        </w:rPr>
        <w:t xml:space="preserve"> produsele receptionate</w:t>
      </w:r>
      <w:r w:rsidRPr="008D3CC9">
        <w:rPr>
          <w:sz w:val="26"/>
          <w:szCs w:val="26"/>
        </w:rPr>
        <w:t xml:space="preserve"> </w:t>
      </w:r>
      <w:r w:rsidR="00524E1F" w:rsidRPr="008D3CC9">
        <w:rPr>
          <w:sz w:val="26"/>
          <w:szCs w:val="26"/>
        </w:rPr>
        <w:t xml:space="preserve">la </w:t>
      </w:r>
      <w:r w:rsidRPr="008D3CC9">
        <w:rPr>
          <w:sz w:val="26"/>
          <w:szCs w:val="26"/>
        </w:rPr>
        <w:t xml:space="preserve">preţurile unitare convenite în prezentul contract. </w:t>
      </w:r>
    </w:p>
    <w:p w14:paraId="2B0E0435" w14:textId="77777777" w:rsidR="002C76C7" w:rsidRPr="008D3CC9" w:rsidRDefault="002C76C7" w:rsidP="005A2207">
      <w:pPr>
        <w:jc w:val="both"/>
        <w:rPr>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082A04">
      <w:pPr>
        <w:pStyle w:val="BodyText2"/>
        <w:spacing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1471D2D3" w14:textId="305C6794" w:rsidR="006B6F26" w:rsidRPr="002C76C7" w:rsidRDefault="00ED0811" w:rsidP="002C76C7">
      <w:pPr>
        <w:pStyle w:val="BodyText"/>
        <w:rPr>
          <w:b/>
          <w:color w:val="00B050"/>
          <w:sz w:val="26"/>
          <w:szCs w:val="26"/>
          <w:lang w:val="it-IT"/>
        </w:rPr>
      </w:pPr>
      <w:r w:rsidRPr="00BD62D2">
        <w:rPr>
          <w:sz w:val="26"/>
          <w:szCs w:val="26"/>
          <w:lang w:val="it-IT"/>
        </w:rPr>
        <w:t xml:space="preserve">  </w:t>
      </w:r>
      <w:r w:rsidRPr="00BD62D2">
        <w:rPr>
          <w:sz w:val="26"/>
          <w:szCs w:val="26"/>
          <w:lang w:val="it-IT"/>
        </w:rPr>
        <w:tab/>
      </w:r>
      <w:r w:rsidRPr="00810F44">
        <w:rPr>
          <w:sz w:val="26"/>
          <w:szCs w:val="26"/>
          <w:lang w:val="it-IT"/>
        </w:rPr>
        <w:t>5.2</w:t>
      </w:r>
      <w:r w:rsidRPr="008B126A">
        <w:rPr>
          <w:sz w:val="26"/>
          <w:szCs w:val="26"/>
          <w:lang w:val="it-IT"/>
        </w:rPr>
        <w:t>. Preţurile unitare menţionate în anexa nr.1 sunt ferme şi nu pot fi majorate la  încheierea contractului şi nici ulterior pe toată durata derulării contractului.</w:t>
      </w:r>
      <w:r w:rsidR="00400976" w:rsidRPr="008B126A">
        <w:rPr>
          <w:sz w:val="26"/>
          <w:szCs w:val="26"/>
          <w:lang w:val="it-IT"/>
        </w:rPr>
        <w:t xml:space="preserve">  </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270957AF" w14:textId="77777777" w:rsidR="002C76C7" w:rsidRDefault="002C76C7" w:rsidP="00580703">
      <w:pPr>
        <w:pStyle w:val="BodyText"/>
        <w:ind w:firstLine="720"/>
        <w:rPr>
          <w:sz w:val="26"/>
          <w:szCs w:val="26"/>
          <w:lang w:val="ro-RO"/>
        </w:rPr>
      </w:pPr>
    </w:p>
    <w:p w14:paraId="793E0EFF" w14:textId="694143F4" w:rsidR="005A2207" w:rsidRPr="00810F44" w:rsidRDefault="005A2207" w:rsidP="005A2207">
      <w:pPr>
        <w:jc w:val="both"/>
        <w:rPr>
          <w:b/>
          <w:sz w:val="26"/>
          <w:szCs w:val="26"/>
        </w:rPr>
      </w:pPr>
      <w:r w:rsidRPr="00810F44">
        <w:rPr>
          <w:b/>
          <w:sz w:val="26"/>
          <w:szCs w:val="26"/>
        </w:rPr>
        <w:t xml:space="preserve">      6. Termen de Livrare </w:t>
      </w:r>
    </w:p>
    <w:p w14:paraId="0784EC57" w14:textId="633E7E62" w:rsidR="005A2207" w:rsidRPr="00810F44" w:rsidRDefault="005A2207" w:rsidP="00810F44">
      <w:pPr>
        <w:pStyle w:val="BodyText"/>
        <w:ind w:firstLine="708"/>
        <w:rPr>
          <w:sz w:val="26"/>
          <w:szCs w:val="26"/>
          <w:lang w:val="ro-RO"/>
        </w:rPr>
      </w:pPr>
      <w:r w:rsidRPr="00810F44">
        <w:rPr>
          <w:sz w:val="26"/>
          <w:szCs w:val="26"/>
          <w:lang w:val="ro-RO"/>
        </w:rPr>
        <w:t xml:space="preserve">6.1. Termenul de livrare este de </w:t>
      </w:r>
      <w:r w:rsidR="00810F44" w:rsidRPr="00810F44">
        <w:rPr>
          <w:sz w:val="26"/>
          <w:szCs w:val="26"/>
          <w:lang w:val="ro-RO"/>
        </w:rPr>
        <w:t>60</w:t>
      </w:r>
      <w:r w:rsidRPr="00810F44">
        <w:rPr>
          <w:sz w:val="26"/>
          <w:szCs w:val="26"/>
          <w:lang w:val="ro-RO"/>
        </w:rPr>
        <w:t xml:space="preserve"> zile  calendaristice de la perfectarea contractului.</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1AF64B74" w14:textId="77777777" w:rsidR="00231F23" w:rsidRPr="008B0B59" w:rsidRDefault="00231F23" w:rsidP="005A2207">
      <w:pPr>
        <w:ind w:firstLine="720"/>
        <w:jc w:val="both"/>
        <w:rPr>
          <w:sz w:val="26"/>
          <w:szCs w:val="26"/>
        </w:rPr>
      </w:pP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10EAB7BD" w:rsidR="00D312A1" w:rsidRDefault="00D312A1" w:rsidP="00D312A1">
      <w:pPr>
        <w:ind w:firstLine="720"/>
        <w:jc w:val="both"/>
        <w:rPr>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w:t>
      </w:r>
      <w:r w:rsidRPr="0015088F">
        <w:rPr>
          <w:sz w:val="26"/>
          <w:szCs w:val="26"/>
        </w:rPr>
        <w:t>.</w:t>
      </w:r>
    </w:p>
    <w:p w14:paraId="6303F6A7" w14:textId="77777777" w:rsidR="00231F23" w:rsidRPr="0015088F" w:rsidRDefault="00231F23" w:rsidP="00D312A1">
      <w:pPr>
        <w:ind w:firstLine="720"/>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lastRenderedPageBreak/>
        <w:t xml:space="preserve">   8. Documentele contractului </w:t>
      </w:r>
    </w:p>
    <w:p w14:paraId="2BA23A26" w14:textId="77777777" w:rsidR="0066705F" w:rsidRPr="0066705F" w:rsidRDefault="00ED0811" w:rsidP="0066705F">
      <w:pPr>
        <w:pStyle w:val="BodyText"/>
        <w:rPr>
          <w:sz w:val="26"/>
          <w:szCs w:val="26"/>
        </w:rPr>
      </w:pPr>
      <w:proofErr w:type="gramStart"/>
      <w:r>
        <w:rPr>
          <w:color w:val="000000"/>
          <w:sz w:val="26"/>
          <w:szCs w:val="26"/>
        </w:rPr>
        <w:t xml:space="preserve">8.1. </w:t>
      </w:r>
      <w:r w:rsidRPr="00BD62D2">
        <w:rPr>
          <w:color w:val="000000"/>
          <w:sz w:val="26"/>
          <w:szCs w:val="26"/>
        </w:rPr>
        <w:t xml:space="preserve"> </w:t>
      </w:r>
      <w:r w:rsidR="0066705F" w:rsidRPr="0066705F">
        <w:rPr>
          <w:sz w:val="26"/>
          <w:szCs w:val="26"/>
        </w:rPr>
        <w:t>.</w:t>
      </w:r>
      <w:proofErr w:type="gramEnd"/>
      <w:r w:rsidR="0066705F" w:rsidRPr="0066705F">
        <w:rPr>
          <w:sz w:val="26"/>
          <w:szCs w:val="26"/>
        </w:rPr>
        <w:t xml:space="preserve"> </w:t>
      </w:r>
      <w:proofErr w:type="spellStart"/>
      <w:r w:rsidR="0066705F" w:rsidRPr="0066705F">
        <w:rPr>
          <w:sz w:val="26"/>
          <w:szCs w:val="26"/>
        </w:rPr>
        <w:t>Documentele</w:t>
      </w:r>
      <w:proofErr w:type="spellEnd"/>
      <w:r w:rsidR="0066705F" w:rsidRPr="0066705F">
        <w:rPr>
          <w:sz w:val="26"/>
          <w:szCs w:val="26"/>
        </w:rPr>
        <w:t xml:space="preserve"> </w:t>
      </w:r>
      <w:proofErr w:type="spellStart"/>
      <w:r w:rsidR="0066705F" w:rsidRPr="0066705F">
        <w:rPr>
          <w:sz w:val="26"/>
          <w:szCs w:val="26"/>
        </w:rPr>
        <w:t>prezentului</w:t>
      </w:r>
      <w:proofErr w:type="spellEnd"/>
      <w:r w:rsidR="0066705F" w:rsidRPr="0066705F">
        <w:rPr>
          <w:sz w:val="26"/>
          <w:szCs w:val="26"/>
        </w:rPr>
        <w:t xml:space="preserve">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2D00AE21" w14:textId="660C1389" w:rsidR="0066705F" w:rsidRPr="00772375" w:rsidRDefault="0066705F" w:rsidP="00772375">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r w:rsidRPr="00772375">
        <w:rPr>
          <w:sz w:val="26"/>
          <w:szCs w:val="26"/>
        </w:rPr>
        <w:t xml:space="preserve">;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proofErr w:type="spellStart"/>
      <w:r w:rsidRPr="0066705F">
        <w:rPr>
          <w:sz w:val="26"/>
          <w:szCs w:val="26"/>
          <w:lang w:val="en-US" w:eastAsia="en-US"/>
        </w:rPr>
        <w:t>acordurile</w:t>
      </w:r>
      <w:proofErr w:type="spellEnd"/>
      <w:r w:rsidRPr="0066705F">
        <w:rPr>
          <w:sz w:val="26"/>
          <w:szCs w:val="26"/>
          <w:lang w:val="en-US" w:eastAsia="en-US"/>
        </w:rPr>
        <w:t xml:space="preserve"> de </w:t>
      </w:r>
      <w:proofErr w:type="spellStart"/>
      <w:r w:rsidRPr="0066705F">
        <w:rPr>
          <w:sz w:val="26"/>
          <w:szCs w:val="26"/>
          <w:lang w:val="en-US" w:eastAsia="en-US"/>
        </w:rPr>
        <w:t>subcontractate</w:t>
      </w:r>
      <w:proofErr w:type="spellEnd"/>
      <w:r w:rsidRPr="0066705F">
        <w:rPr>
          <w:sz w:val="26"/>
          <w:szCs w:val="26"/>
          <w:lang w:val="en-US" w:eastAsia="en-US"/>
        </w:rPr>
        <w:t xml:space="preserve">, </w:t>
      </w:r>
      <w:proofErr w:type="spellStart"/>
      <w:r w:rsidRPr="0066705F">
        <w:rPr>
          <w:sz w:val="26"/>
          <w:szCs w:val="26"/>
          <w:lang w:val="en-US" w:eastAsia="en-US"/>
        </w:rPr>
        <w:t>dacă</w:t>
      </w:r>
      <w:proofErr w:type="spellEnd"/>
      <w:r w:rsidRPr="0066705F">
        <w:rPr>
          <w:sz w:val="26"/>
          <w:szCs w:val="26"/>
          <w:lang w:val="en-US" w:eastAsia="en-US"/>
        </w:rPr>
        <w:t xml:space="preserve"> </w:t>
      </w:r>
      <w:proofErr w:type="spellStart"/>
      <w:r w:rsidRPr="0066705F">
        <w:rPr>
          <w:sz w:val="26"/>
          <w:szCs w:val="26"/>
          <w:lang w:val="en-US" w:eastAsia="en-US"/>
        </w:rPr>
        <w:t>este</w:t>
      </w:r>
      <w:proofErr w:type="spellEnd"/>
      <w:r w:rsidRPr="0066705F">
        <w:rPr>
          <w:sz w:val="26"/>
          <w:szCs w:val="26"/>
          <w:lang w:val="en-US" w:eastAsia="en-US"/>
        </w:rPr>
        <w:t xml:space="preserve"> </w:t>
      </w:r>
      <w:proofErr w:type="spellStart"/>
      <w:r w:rsidRPr="0066705F">
        <w:rPr>
          <w:sz w:val="26"/>
          <w:szCs w:val="26"/>
          <w:lang w:val="en-US" w:eastAsia="en-US"/>
        </w:rPr>
        <w:t>cazul</w:t>
      </w:r>
      <w:proofErr w:type="spellEnd"/>
      <w:r w:rsidRPr="0066705F">
        <w:rPr>
          <w:sz w:val="26"/>
          <w:szCs w:val="26"/>
          <w:lang w:val="en-US" w:eastAsia="en-US"/>
        </w:rPr>
        <w:t xml:space="preserve">;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Default="00ED0811" w:rsidP="0066705F">
      <w:pPr>
        <w:jc w:val="both"/>
        <w:rPr>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4FC525E4" w14:textId="77777777" w:rsidR="00231F23" w:rsidRPr="00BD62D2" w:rsidRDefault="00231F23" w:rsidP="0066705F">
      <w:pPr>
        <w:jc w:val="both"/>
        <w:rPr>
          <w:color w:val="000000"/>
          <w:sz w:val="26"/>
          <w:szCs w:val="26"/>
        </w:rPr>
      </w:pPr>
    </w:p>
    <w:p w14:paraId="5EABA326" w14:textId="72A57DAB" w:rsidR="00EE6697" w:rsidRPr="00BD62D2" w:rsidRDefault="00E60183" w:rsidP="00EE6697">
      <w:pPr>
        <w:jc w:val="both"/>
        <w:rPr>
          <w:b/>
          <w:color w:val="000000"/>
          <w:sz w:val="26"/>
          <w:szCs w:val="26"/>
        </w:rPr>
      </w:pPr>
      <w:r>
        <w:rPr>
          <w:b/>
          <w:color w:val="000000"/>
          <w:sz w:val="26"/>
          <w:szCs w:val="26"/>
        </w:rPr>
        <w:t xml:space="preserve">     </w:t>
      </w:r>
      <w:r w:rsidR="00EE6697"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0944DFB8" w:rsidR="00EE6697" w:rsidRPr="00BD62D2" w:rsidRDefault="00EE6697" w:rsidP="0015088F">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0015088F">
        <w:rPr>
          <w:color w:val="000000"/>
          <w:sz w:val="26"/>
          <w:szCs w:val="26"/>
        </w:rPr>
        <w:t xml:space="preserve"> </w:t>
      </w:r>
      <w:r w:rsidRPr="00BD62D2">
        <w:rPr>
          <w:color w:val="000000"/>
          <w:sz w:val="26"/>
          <w:szCs w:val="26"/>
        </w:rPr>
        <w:t xml:space="preserve">condiţiile tehnice stabilite de producător pe timpul transportului, manipulării, depozitării şi desfacerii produselor; </w:t>
      </w:r>
      <w:r>
        <w:rPr>
          <w:color w:val="000000"/>
          <w:sz w:val="26"/>
          <w:szCs w:val="26"/>
        </w:rPr>
        <w:t xml:space="preserve"> </w:t>
      </w:r>
    </w:p>
    <w:p w14:paraId="1176C289" w14:textId="731CA8BC" w:rsidR="00EE6697" w:rsidRPr="0015088F" w:rsidRDefault="00EE6697" w:rsidP="00EE6697">
      <w:pPr>
        <w:jc w:val="both"/>
        <w:rPr>
          <w:sz w:val="26"/>
          <w:szCs w:val="26"/>
        </w:rPr>
      </w:pPr>
      <w:r w:rsidRPr="0015088F">
        <w:rPr>
          <w:sz w:val="26"/>
          <w:szCs w:val="26"/>
        </w:rPr>
        <w:tab/>
        <w:t>9.5. Furnizorul are obligaţia să livreze produsele în conformitate cu termenele stabilite prin contract, prevazute in anexa nr.1.</w:t>
      </w:r>
    </w:p>
    <w:p w14:paraId="1411B3C0" w14:textId="64112CD0" w:rsidR="00EE6697" w:rsidRPr="00BD62D2"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 xml:space="preserve">6. </w:t>
      </w:r>
      <w:r w:rsidRPr="00BD62D2">
        <w:rPr>
          <w:color w:val="000000"/>
          <w:sz w:val="26"/>
          <w:szCs w:val="26"/>
          <w:lang w:val="ro-RO"/>
        </w:rPr>
        <w:t xml:space="preserve">La solicitarea achizitorului, </w:t>
      </w:r>
      <w:r w:rsidR="002C76C7">
        <w:rPr>
          <w:color w:val="000000"/>
          <w:sz w:val="26"/>
          <w:szCs w:val="26"/>
          <w:lang w:val="ro-RO"/>
        </w:rPr>
        <w:t xml:space="preserve">daca are posibilitatea, </w:t>
      </w:r>
      <w:r w:rsidRPr="00BD62D2">
        <w:rPr>
          <w:color w:val="000000"/>
          <w:sz w:val="26"/>
          <w:szCs w:val="26"/>
          <w:lang w:val="ro-RO"/>
        </w:rPr>
        <w:t>va livra în cel mai  scurt timp posibil o parte din produsele contractate necesare lichidării unor situaţii de avarii în instalaţiile achizitorului.</w:t>
      </w:r>
    </w:p>
    <w:p w14:paraId="06298626" w14:textId="77777777" w:rsidR="00EE6697"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7.</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2D822F41" w:rsidR="00EE6697" w:rsidRDefault="00EE6697" w:rsidP="00EE6697">
      <w:pPr>
        <w:pStyle w:val="BodyText"/>
        <w:ind w:firstLine="708"/>
        <w:rPr>
          <w:color w:val="000000"/>
          <w:sz w:val="26"/>
          <w:szCs w:val="26"/>
          <w:lang w:val="ro-RO"/>
        </w:rPr>
      </w:pPr>
      <w:r>
        <w:rPr>
          <w:color w:val="000000"/>
          <w:sz w:val="26"/>
          <w:szCs w:val="26"/>
          <w:lang w:val="ro-RO"/>
        </w:rPr>
        <w:t>9.8. Pentru serviciile aferente livrarii, prestate in incintele achizitorului (transport, descarcare</w:t>
      </w:r>
      <w:r w:rsidR="004C1D56">
        <w:rPr>
          <w:color w:val="000000"/>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lastRenderedPageBreak/>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79622933" w14:textId="77777777" w:rsidR="00BC50BD" w:rsidRDefault="00BC50BD" w:rsidP="00EE6697">
      <w:pPr>
        <w:pStyle w:val="BodyText"/>
        <w:ind w:firstLine="720"/>
        <w:rPr>
          <w:sz w:val="26"/>
          <w:szCs w:val="26"/>
          <w:lang w:val="ro-RO"/>
        </w:rPr>
      </w:pPr>
    </w:p>
    <w:p w14:paraId="138AD788"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2F2019DB" w14:textId="77777777" w:rsidR="00EE6697" w:rsidRDefault="00EE6697" w:rsidP="00EE6697">
      <w:pPr>
        <w:pStyle w:val="BodyText"/>
        <w:ind w:firstLine="720"/>
        <w:rPr>
          <w:sz w:val="26"/>
          <w:szCs w:val="26"/>
          <w:lang w:val="ro-RO"/>
        </w:rPr>
      </w:pPr>
      <w:r w:rsidRPr="00167663">
        <w:rPr>
          <w:sz w:val="26"/>
          <w:szCs w:val="26"/>
          <w:lang w:val="ro-RO"/>
        </w:rPr>
        <w:t>10.4. Achizitorul va comunica în scris furnizorului punctul de vedere privind livrarea în avans a unor produse contractate, în condiţiile de preţ şi plată convenite prin contract.</w:t>
      </w:r>
    </w:p>
    <w:p w14:paraId="5E046BF0" w14:textId="77777777" w:rsidR="00BC50BD" w:rsidRPr="00167663" w:rsidRDefault="00BC50BD" w:rsidP="00EE6697">
      <w:pPr>
        <w:pStyle w:val="BodyText"/>
        <w:ind w:firstLine="720"/>
        <w:rPr>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7D48DD35" w:rsidR="00044ECB" w:rsidRPr="00167663" w:rsidRDefault="00044ECB" w:rsidP="00044ECB">
      <w:pPr>
        <w:jc w:val="both"/>
        <w:rPr>
          <w:color w:val="FF0000"/>
          <w:sz w:val="26"/>
          <w:szCs w:val="26"/>
        </w:rPr>
      </w:pPr>
      <w:r w:rsidRPr="00BD62D2">
        <w:rPr>
          <w:color w:val="000000"/>
          <w:sz w:val="26"/>
          <w:szCs w:val="26"/>
        </w:rPr>
        <w:t>   </w:t>
      </w:r>
      <w:r w:rsidRPr="00BD62D2">
        <w:rPr>
          <w:color w:val="000000"/>
          <w:sz w:val="26"/>
          <w:szCs w:val="26"/>
        </w:rPr>
        <w:tab/>
      </w:r>
      <w:r>
        <w:rPr>
          <w:color w:val="000000"/>
          <w:sz w:val="26"/>
          <w:szCs w:val="26"/>
        </w:rPr>
        <w:t xml:space="preserve">11.2.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60DD060E" w14:textId="62D5A747" w:rsidR="00C22DD7" w:rsidRDefault="00044ECB" w:rsidP="00C22DD7">
      <w:pPr>
        <w:jc w:val="both"/>
        <w:rPr>
          <w:rFonts w:ascii="Arial" w:hAnsi="Arial" w:cs="Arial"/>
          <w:lang w:val="fr-FR"/>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.3. - Inspecţiile şi testele din cadrul recepţiei provizorii şi recepţiei finale (calitative) se vor face la destinaţia finală a produselor</w:t>
      </w:r>
      <w:r w:rsidR="00167663">
        <w:rPr>
          <w:color w:val="FF0000"/>
          <w:sz w:val="26"/>
          <w:szCs w:val="26"/>
          <w:lang w:val="it-IT"/>
        </w:rPr>
        <w:t xml:space="preserve"> </w:t>
      </w:r>
      <w:r w:rsidR="00C22DD7" w:rsidRPr="00C22DD7">
        <w:rPr>
          <w:sz w:val="26"/>
          <w:szCs w:val="26"/>
          <w:lang w:val="fr-FR"/>
        </w:rPr>
        <w:t xml:space="preserve">CTE </w:t>
      </w:r>
      <w:proofErr w:type="spellStart"/>
      <w:r w:rsidR="00C22DD7" w:rsidRPr="00C22DD7">
        <w:rPr>
          <w:sz w:val="26"/>
          <w:szCs w:val="26"/>
          <w:lang w:val="fr-FR"/>
        </w:rPr>
        <w:t>Progresu</w:t>
      </w:r>
      <w:proofErr w:type="spellEnd"/>
      <w:r w:rsidR="00C22DD7">
        <w:rPr>
          <w:sz w:val="26"/>
          <w:szCs w:val="26"/>
          <w:lang w:val="fr-FR"/>
        </w:rPr>
        <w:t xml:space="preserve"> – </w:t>
      </w:r>
      <w:proofErr w:type="spellStart"/>
      <w:r w:rsidR="00C22DD7">
        <w:rPr>
          <w:sz w:val="26"/>
          <w:szCs w:val="26"/>
          <w:lang w:val="fr-FR"/>
        </w:rPr>
        <w:t>Str</w:t>
      </w:r>
      <w:proofErr w:type="spellEnd"/>
      <w:r w:rsidR="00C22DD7">
        <w:rPr>
          <w:sz w:val="26"/>
          <w:szCs w:val="26"/>
          <w:lang w:val="fr-FR"/>
        </w:rPr>
        <w:t xml:space="preserve">, </w:t>
      </w:r>
      <w:proofErr w:type="spellStart"/>
      <w:r w:rsidR="00C22DD7">
        <w:rPr>
          <w:sz w:val="26"/>
          <w:szCs w:val="26"/>
          <w:lang w:val="fr-FR"/>
        </w:rPr>
        <w:t>Pogoanele</w:t>
      </w:r>
      <w:proofErr w:type="spellEnd"/>
      <w:r w:rsidR="00C22DD7">
        <w:rPr>
          <w:sz w:val="26"/>
          <w:szCs w:val="26"/>
          <w:lang w:val="fr-FR"/>
        </w:rPr>
        <w:t xml:space="preserve">, n7.1A, </w:t>
      </w:r>
      <w:proofErr w:type="spellStart"/>
      <w:r w:rsidR="00C22DD7">
        <w:rPr>
          <w:sz w:val="26"/>
          <w:szCs w:val="26"/>
          <w:lang w:val="fr-FR"/>
        </w:rPr>
        <w:t>sector</w:t>
      </w:r>
      <w:proofErr w:type="spellEnd"/>
      <w:r w:rsidR="00C22DD7">
        <w:rPr>
          <w:sz w:val="26"/>
          <w:szCs w:val="26"/>
          <w:lang w:val="fr-FR"/>
        </w:rPr>
        <w:t xml:space="preserve"> 4, Bucuresti</w:t>
      </w:r>
    </w:p>
    <w:p w14:paraId="5729ED9E" w14:textId="7F3CF702" w:rsidR="00044ECB" w:rsidRPr="00B91397" w:rsidRDefault="00044ECB" w:rsidP="002C76C7">
      <w:pPr>
        <w:ind w:firstLine="708"/>
        <w:jc w:val="both"/>
        <w:rPr>
          <w:color w:val="FF0000"/>
          <w:sz w:val="26"/>
          <w:szCs w:val="26"/>
        </w:rPr>
      </w:pPr>
      <w:r>
        <w:rPr>
          <w:sz w:val="26"/>
          <w:szCs w:val="26"/>
        </w:rPr>
        <w:t>11</w:t>
      </w:r>
      <w:r w:rsidRPr="00A92A60">
        <w:rPr>
          <w:sz w:val="26"/>
          <w:szCs w:val="26"/>
        </w:rPr>
        <w:t>.4. Recepţia cantitativă şi calitativă se efectuează la achizitor,  în termen de 3 zile 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00A8455C" w14:textId="01F10F7E" w:rsidR="00044ECB" w:rsidRDefault="00044ECB" w:rsidP="00044ECB">
      <w:pPr>
        <w:jc w:val="both"/>
        <w:rPr>
          <w:sz w:val="26"/>
          <w:szCs w:val="26"/>
        </w:rPr>
      </w:pPr>
      <w:r w:rsidRPr="00BD62D2">
        <w:rPr>
          <w:color w:val="000000"/>
        </w:rPr>
        <w:lastRenderedPageBreak/>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 xml:space="preserve">prin </w:t>
      </w:r>
      <w:r w:rsidR="00B052DE">
        <w:rPr>
          <w:sz w:val="26"/>
          <w:szCs w:val="26"/>
        </w:rPr>
        <w:t xml:space="preserve">inspectare vizuala/ </w:t>
      </w:r>
      <w:r w:rsidRPr="00C24D3A">
        <w:rPr>
          <w:sz w:val="26"/>
          <w:szCs w:val="26"/>
        </w:rPr>
        <w:t>măsurare/ numărare şi întocmirea (completarea) de către achizitor a notei de recepţie si constatare diferenţe,</w:t>
      </w:r>
      <w:r w:rsidRPr="004558B0">
        <w:rPr>
          <w:sz w:val="26"/>
          <w:szCs w:val="26"/>
        </w:rPr>
        <w:t xml:space="preserve"> pe baza următoarelor documente prezentate de furnizor:</w:t>
      </w:r>
    </w:p>
    <w:p w14:paraId="582DFA5E" w14:textId="77777777" w:rsidR="00C22DD7" w:rsidRPr="00C22DD7" w:rsidRDefault="00C22DD7" w:rsidP="00C22DD7">
      <w:pPr>
        <w:ind w:firstLine="708"/>
        <w:jc w:val="both"/>
        <w:rPr>
          <w:color w:val="000000"/>
          <w:sz w:val="26"/>
          <w:szCs w:val="26"/>
          <w:lang w:val="fr-FR" w:eastAsia="en-US"/>
        </w:rPr>
      </w:pPr>
      <w:r w:rsidRPr="00C22DD7">
        <w:rPr>
          <w:color w:val="000000"/>
          <w:sz w:val="26"/>
          <w:szCs w:val="26"/>
          <w:lang w:val="fr-FR"/>
        </w:rPr>
        <w:t xml:space="preserve">- </w:t>
      </w:r>
      <w:proofErr w:type="spellStart"/>
      <w:r w:rsidRPr="00C22DD7">
        <w:rPr>
          <w:color w:val="000000"/>
          <w:sz w:val="26"/>
          <w:szCs w:val="26"/>
          <w:lang w:val="fr-FR"/>
        </w:rPr>
        <w:t>aviz</w:t>
      </w:r>
      <w:proofErr w:type="spellEnd"/>
      <w:r w:rsidRPr="00C22DD7">
        <w:rPr>
          <w:color w:val="000000"/>
          <w:sz w:val="26"/>
          <w:szCs w:val="26"/>
          <w:lang w:val="fr-FR"/>
        </w:rPr>
        <w:t xml:space="preserve"> de </w:t>
      </w:r>
      <w:proofErr w:type="spellStart"/>
      <w:r w:rsidRPr="00C22DD7">
        <w:rPr>
          <w:color w:val="000000"/>
          <w:sz w:val="26"/>
          <w:szCs w:val="26"/>
          <w:lang w:val="fr-FR"/>
        </w:rPr>
        <w:t>expeditie</w:t>
      </w:r>
      <w:proofErr w:type="spellEnd"/>
      <w:r w:rsidRPr="00C22DD7">
        <w:rPr>
          <w:color w:val="000000"/>
          <w:sz w:val="26"/>
          <w:szCs w:val="26"/>
          <w:lang w:val="fr-FR"/>
        </w:rPr>
        <w:t xml:space="preserve"> ;</w:t>
      </w:r>
    </w:p>
    <w:p w14:paraId="76EAC14F" w14:textId="77777777" w:rsidR="00C22DD7" w:rsidRPr="00C22DD7" w:rsidRDefault="00C22DD7" w:rsidP="00C22DD7">
      <w:pPr>
        <w:ind w:firstLine="720"/>
        <w:jc w:val="both"/>
        <w:rPr>
          <w:color w:val="000000"/>
          <w:sz w:val="26"/>
          <w:szCs w:val="26"/>
          <w:lang w:val="fr-FR"/>
        </w:rPr>
      </w:pPr>
      <w:r w:rsidRPr="00C22DD7">
        <w:rPr>
          <w:color w:val="000000"/>
          <w:sz w:val="26"/>
          <w:szCs w:val="26"/>
          <w:lang w:val="fr-FR"/>
        </w:rPr>
        <w:t xml:space="preserve"> - certificat de </w:t>
      </w:r>
      <w:proofErr w:type="spellStart"/>
      <w:r w:rsidRPr="00C22DD7">
        <w:rPr>
          <w:color w:val="000000"/>
          <w:sz w:val="26"/>
          <w:szCs w:val="26"/>
          <w:lang w:val="fr-FR"/>
        </w:rPr>
        <w:t>calitate</w:t>
      </w:r>
      <w:proofErr w:type="spellEnd"/>
      <w:r w:rsidRPr="00C22DD7">
        <w:rPr>
          <w:color w:val="000000"/>
          <w:sz w:val="26"/>
          <w:szCs w:val="26"/>
          <w:lang w:val="fr-FR"/>
        </w:rPr>
        <w:t xml:space="preserve"> de la </w:t>
      </w:r>
      <w:proofErr w:type="spellStart"/>
      <w:r w:rsidRPr="00C22DD7">
        <w:rPr>
          <w:color w:val="000000"/>
          <w:sz w:val="26"/>
          <w:szCs w:val="26"/>
          <w:lang w:val="fr-FR"/>
        </w:rPr>
        <w:t>producator</w:t>
      </w:r>
      <w:proofErr w:type="spellEnd"/>
      <w:r w:rsidRPr="00C22DD7">
        <w:rPr>
          <w:color w:val="000000"/>
          <w:sz w:val="26"/>
          <w:szCs w:val="26"/>
          <w:lang w:val="fr-FR"/>
        </w:rPr>
        <w:t xml:space="preserve"> si certificat de garantie ;</w:t>
      </w:r>
    </w:p>
    <w:p w14:paraId="4517FC94" w14:textId="77777777" w:rsidR="00C22DD7" w:rsidRDefault="00C22DD7" w:rsidP="00C22DD7">
      <w:pPr>
        <w:pStyle w:val="BodyText"/>
        <w:ind w:firstLine="720"/>
        <w:rPr>
          <w:color w:val="000000"/>
          <w:sz w:val="26"/>
          <w:szCs w:val="26"/>
          <w:lang w:val="fr-FR"/>
        </w:rPr>
      </w:pPr>
      <w:r w:rsidRPr="00C22DD7">
        <w:rPr>
          <w:color w:val="000000"/>
          <w:sz w:val="26"/>
          <w:szCs w:val="26"/>
          <w:lang w:val="fr-FR"/>
        </w:rPr>
        <w:t xml:space="preserve">- </w:t>
      </w:r>
      <w:proofErr w:type="spellStart"/>
      <w:r w:rsidRPr="00C22DD7">
        <w:rPr>
          <w:color w:val="000000"/>
          <w:sz w:val="26"/>
          <w:szCs w:val="26"/>
          <w:lang w:val="fr-FR"/>
        </w:rPr>
        <w:t>declaratia</w:t>
      </w:r>
      <w:proofErr w:type="spellEnd"/>
      <w:r w:rsidRPr="00C22DD7">
        <w:rPr>
          <w:color w:val="000000"/>
          <w:sz w:val="26"/>
          <w:szCs w:val="26"/>
          <w:lang w:val="fr-FR"/>
        </w:rPr>
        <w:t xml:space="preserve"> de </w:t>
      </w:r>
      <w:proofErr w:type="spellStart"/>
      <w:r w:rsidRPr="00C22DD7">
        <w:rPr>
          <w:color w:val="000000"/>
          <w:sz w:val="26"/>
          <w:szCs w:val="26"/>
          <w:lang w:val="fr-FR"/>
        </w:rPr>
        <w:t>conformitate</w:t>
      </w:r>
      <w:proofErr w:type="spellEnd"/>
      <w:r w:rsidRPr="00C22DD7">
        <w:rPr>
          <w:color w:val="000000"/>
          <w:sz w:val="26"/>
          <w:szCs w:val="26"/>
          <w:lang w:val="fr-FR"/>
        </w:rPr>
        <w:t xml:space="preserve"> tip CE (</w:t>
      </w:r>
      <w:proofErr w:type="spellStart"/>
      <w:r w:rsidRPr="00C22DD7">
        <w:rPr>
          <w:color w:val="000000"/>
          <w:sz w:val="26"/>
          <w:szCs w:val="26"/>
          <w:lang w:val="fr-FR"/>
        </w:rPr>
        <w:t>daca</w:t>
      </w:r>
      <w:proofErr w:type="spellEnd"/>
      <w:r w:rsidRPr="00C22DD7">
        <w:rPr>
          <w:color w:val="000000"/>
          <w:sz w:val="26"/>
          <w:szCs w:val="26"/>
          <w:lang w:val="fr-FR"/>
        </w:rPr>
        <w:t xml:space="preserve"> este </w:t>
      </w:r>
      <w:proofErr w:type="spellStart"/>
      <w:r w:rsidRPr="00C22DD7">
        <w:rPr>
          <w:color w:val="000000"/>
          <w:sz w:val="26"/>
          <w:szCs w:val="26"/>
          <w:lang w:val="fr-FR"/>
        </w:rPr>
        <w:t>cazul</w:t>
      </w:r>
      <w:proofErr w:type="spellEnd"/>
      <w:proofErr w:type="gramStart"/>
      <w:r w:rsidRPr="00C22DD7">
        <w:rPr>
          <w:color w:val="000000"/>
          <w:sz w:val="26"/>
          <w:szCs w:val="26"/>
          <w:lang w:val="fr-FR"/>
        </w:rPr>
        <w:t>);</w:t>
      </w:r>
      <w:proofErr w:type="gramEnd"/>
      <w:r w:rsidRPr="00C22DD7">
        <w:rPr>
          <w:color w:val="000000"/>
          <w:sz w:val="26"/>
          <w:szCs w:val="26"/>
          <w:lang w:val="fr-FR"/>
        </w:rPr>
        <w:t xml:space="preserve">  </w:t>
      </w:r>
    </w:p>
    <w:p w14:paraId="467D4F58" w14:textId="5310C30F" w:rsidR="00044ECB" w:rsidRPr="00C22DD7" w:rsidRDefault="00044ECB" w:rsidP="00C22DD7">
      <w:pPr>
        <w:pStyle w:val="BodyText"/>
        <w:ind w:firstLine="720"/>
        <w:rPr>
          <w:sz w:val="26"/>
          <w:szCs w:val="26"/>
          <w:lang w:val="ro-RO"/>
        </w:rPr>
      </w:pPr>
      <w:r w:rsidRPr="00C22DD7">
        <w:rPr>
          <w:sz w:val="26"/>
          <w:szCs w:val="26"/>
          <w:lang w:val="ro-RO"/>
        </w:rPr>
        <w:t>- certificatul de garanţie tehnică</w:t>
      </w:r>
      <w:r w:rsidR="00BF6736" w:rsidRPr="00C22DD7">
        <w:rPr>
          <w:sz w:val="26"/>
          <w:szCs w:val="26"/>
          <w:lang w:val="ro-RO"/>
        </w:rPr>
        <w:t>;</w:t>
      </w:r>
    </w:p>
    <w:p w14:paraId="21893891" w14:textId="3A850017" w:rsidR="00044ECB" w:rsidRPr="00C22DD7" w:rsidRDefault="00044ECB" w:rsidP="00E60183">
      <w:pPr>
        <w:pStyle w:val="BodyText"/>
        <w:ind w:firstLine="720"/>
        <w:rPr>
          <w:sz w:val="26"/>
          <w:szCs w:val="26"/>
          <w:lang w:val="ro-RO"/>
        </w:rPr>
      </w:pPr>
      <w:r w:rsidRPr="00C22DD7">
        <w:rPr>
          <w:sz w:val="26"/>
          <w:szCs w:val="26"/>
          <w:lang w:val="ro-RO"/>
        </w:rPr>
        <w:t xml:space="preserve">- </w:t>
      </w:r>
      <w:r w:rsidR="00E60183" w:rsidRPr="00C22DD7">
        <w:rPr>
          <w:sz w:val="26"/>
          <w:szCs w:val="26"/>
          <w:lang w:val="ro-RO"/>
        </w:rPr>
        <w:t>fise tehnice</w:t>
      </w:r>
      <w:r w:rsidRPr="00C22DD7">
        <w:rPr>
          <w:sz w:val="26"/>
          <w:szCs w:val="26"/>
          <w:lang w:val="ro-RO"/>
        </w:rPr>
        <w:t>;</w:t>
      </w:r>
    </w:p>
    <w:p w14:paraId="284BE46D" w14:textId="77777777" w:rsidR="00044ECB" w:rsidRDefault="00044ECB" w:rsidP="00044ECB">
      <w:pPr>
        <w:pStyle w:val="BodyText"/>
        <w:ind w:firstLine="720"/>
        <w:rPr>
          <w:noProof/>
          <w:sz w:val="26"/>
          <w:szCs w:val="26"/>
          <w:lang w:val="ro-RO"/>
        </w:rPr>
      </w:pPr>
      <w:r w:rsidRPr="00866E47">
        <w:rPr>
          <w:sz w:val="26"/>
          <w:szCs w:val="26"/>
          <w:lang w:val="ro-RO"/>
        </w:rPr>
        <w:t xml:space="preserve">- orice alt document </w:t>
      </w:r>
      <w:r w:rsidRPr="00866E47">
        <w:rPr>
          <w:noProof/>
          <w:sz w:val="26"/>
          <w:szCs w:val="26"/>
          <w:lang w:val="ro-RO"/>
        </w:rPr>
        <w:t xml:space="preserve">reclamat de legislatia in vigoare privind insotirea transportului. 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791EBD9A" w14:textId="7982ADB7" w:rsidR="00044ECB" w:rsidRPr="00BF6736" w:rsidRDefault="00044ECB" w:rsidP="00044ECB">
      <w:pPr>
        <w:ind w:firstLine="708"/>
        <w:jc w:val="both"/>
        <w:rPr>
          <w:sz w:val="26"/>
          <w:szCs w:val="26"/>
        </w:rPr>
      </w:pPr>
      <w:r w:rsidRPr="00BF6736">
        <w:rPr>
          <w:sz w:val="26"/>
          <w:szCs w:val="26"/>
        </w:rPr>
        <w:t>11.1</w:t>
      </w:r>
      <w:r w:rsidR="00BF6736" w:rsidRPr="00BF6736">
        <w:rPr>
          <w:sz w:val="26"/>
          <w:szCs w:val="26"/>
        </w:rPr>
        <w:t>0</w:t>
      </w:r>
      <w:r w:rsidRPr="00BF6736">
        <w:rPr>
          <w:sz w:val="26"/>
          <w:szCs w:val="26"/>
        </w:rPr>
        <w:t>. Prevederile clauzelor 11.1-11.</w:t>
      </w:r>
      <w:r w:rsidR="00BF6736" w:rsidRPr="00BF6736">
        <w:rPr>
          <w:sz w:val="26"/>
          <w:szCs w:val="26"/>
        </w:rPr>
        <w:t>9</w:t>
      </w:r>
      <w:r w:rsidRPr="00BF6736">
        <w:rPr>
          <w:sz w:val="26"/>
          <w:szCs w:val="26"/>
        </w:rPr>
        <w:t xml:space="preserve"> nu îl vor absolvi pe furnizor de obligaţia asumării garanţiilor sau altor obligaţii prevăzute în contract.</w:t>
      </w:r>
    </w:p>
    <w:p w14:paraId="2B5CBDA3" w14:textId="77777777" w:rsidR="00ED0811" w:rsidRDefault="00ED0811" w:rsidP="00EE6697">
      <w:pPr>
        <w:jc w:val="both"/>
        <w:rPr>
          <w:color w:val="000000"/>
          <w:sz w:val="26"/>
          <w:szCs w:val="26"/>
        </w:rPr>
      </w:pPr>
      <w:r>
        <w:rPr>
          <w:b/>
          <w:color w:val="000000"/>
          <w:sz w:val="26"/>
          <w:szCs w:val="26"/>
        </w:rPr>
        <w:t>   </w:t>
      </w: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254F2D68"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3438392E"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55AAF9A" w14:textId="6BF67160" w:rsidR="00EE6697" w:rsidRPr="00BF6736" w:rsidRDefault="00EE6697" w:rsidP="00EE6697">
      <w:pPr>
        <w:pStyle w:val="BodyText"/>
        <w:ind w:firstLine="720"/>
        <w:rPr>
          <w:sz w:val="26"/>
          <w:szCs w:val="26"/>
          <w:lang w:val="ro-RO"/>
        </w:rPr>
      </w:pPr>
      <w:r w:rsidRPr="00BD62D2">
        <w:rPr>
          <w:sz w:val="26"/>
          <w:szCs w:val="26"/>
          <w:lang w:val="ro-RO"/>
        </w:rPr>
        <w:t xml:space="preserve">- nota de recepţie şi constatare diferenţe întocmită de achizitor pe baza </w:t>
      </w:r>
      <w:r w:rsidRPr="00BF6736">
        <w:rPr>
          <w:sz w:val="26"/>
          <w:szCs w:val="26"/>
          <w:lang w:val="ro-RO"/>
        </w:rPr>
        <w:t>documentelor menţionate la cap. 1</w:t>
      </w:r>
      <w:r w:rsidR="00044ECB" w:rsidRPr="00BF6736">
        <w:rPr>
          <w:sz w:val="26"/>
          <w:szCs w:val="26"/>
          <w:lang w:val="ro-RO"/>
        </w:rPr>
        <w:t>1</w:t>
      </w:r>
      <w:r w:rsidRPr="00BF6736">
        <w:rPr>
          <w:sz w:val="26"/>
          <w:szCs w:val="26"/>
          <w:lang w:val="ro-RO"/>
        </w:rPr>
        <w:t xml:space="preserve">. </w:t>
      </w:r>
    </w:p>
    <w:p w14:paraId="29237638" w14:textId="00ED84EE" w:rsidR="00BC50BD" w:rsidRDefault="0000237D" w:rsidP="00BC50B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349AC4C4" w14:textId="77777777" w:rsidR="002C76C7" w:rsidRPr="0000237D" w:rsidRDefault="002C76C7" w:rsidP="00BC50BD">
      <w:pPr>
        <w:ind w:firstLine="708"/>
        <w:jc w:val="both"/>
        <w:rPr>
          <w:sz w:val="26"/>
          <w:szCs w:val="26"/>
        </w:rPr>
      </w:pPr>
    </w:p>
    <w:p w14:paraId="198E4928" w14:textId="1B6CC0B1" w:rsidR="00044ECB" w:rsidRPr="00BF6736" w:rsidRDefault="00044ECB" w:rsidP="00044ECB">
      <w:pPr>
        <w:jc w:val="both"/>
        <w:rPr>
          <w:b/>
          <w:sz w:val="26"/>
          <w:szCs w:val="26"/>
        </w:rPr>
      </w:pPr>
      <w:r w:rsidRPr="00BF6736">
        <w:rPr>
          <w:b/>
          <w:sz w:val="26"/>
          <w:szCs w:val="26"/>
        </w:rPr>
        <w:t>    13. Garanţii si responsabilitati</w:t>
      </w:r>
    </w:p>
    <w:p w14:paraId="458115B6" w14:textId="47BCE37D" w:rsidR="0045041C" w:rsidRPr="00BF6736" w:rsidRDefault="0068628E" w:rsidP="00BF6736">
      <w:pPr>
        <w:ind w:firstLine="708"/>
        <w:jc w:val="both"/>
        <w:rPr>
          <w:b/>
          <w:sz w:val="26"/>
          <w:szCs w:val="26"/>
        </w:rPr>
      </w:pPr>
      <w:r>
        <w:rPr>
          <w:color w:val="000000"/>
          <w:sz w:val="26"/>
          <w:szCs w:val="26"/>
        </w:rPr>
        <w:t>13.1</w:t>
      </w:r>
      <w:r w:rsidRPr="00BF6736">
        <w:rPr>
          <w:sz w:val="26"/>
          <w:szCs w:val="26"/>
        </w:rPr>
        <w:t xml:space="preserve">. </w:t>
      </w:r>
      <w:r w:rsidR="0045041C" w:rsidRPr="00BF6736">
        <w:rPr>
          <w:sz w:val="26"/>
          <w:szCs w:val="26"/>
        </w:rPr>
        <w:t>Furnizorul are obligaţia de a garanta că produsele furnizate prin contract sunt noi, nefolosite si in conformitate cu specificatiile tehnice si de calitate prevazute in oferta.</w:t>
      </w:r>
    </w:p>
    <w:p w14:paraId="042ABDBD" w14:textId="77777777"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1FAA3924" w:rsidR="0068628E" w:rsidRPr="00BF6736" w:rsidRDefault="0068628E" w:rsidP="0068628E">
      <w:pPr>
        <w:pStyle w:val="BodyText"/>
        <w:ind w:firstLine="720"/>
        <w:rPr>
          <w:sz w:val="26"/>
          <w:szCs w:val="26"/>
          <w:lang w:val="ro-RO"/>
        </w:rPr>
      </w:pPr>
      <w:r w:rsidRPr="00BF6736">
        <w:rPr>
          <w:sz w:val="26"/>
          <w:szCs w:val="26"/>
          <w:lang w:val="pt-BR"/>
        </w:rPr>
        <w:t xml:space="preserve">(2) </w:t>
      </w:r>
      <w:r w:rsidRPr="00BF6736">
        <w:rPr>
          <w:sz w:val="26"/>
          <w:szCs w:val="26"/>
          <w:lang w:val="ro-RO"/>
        </w:rPr>
        <w:t xml:space="preserve">Perioada de garanţie tehnica este de </w:t>
      </w:r>
      <w:r w:rsidR="00BF6736" w:rsidRPr="00BF6736">
        <w:rPr>
          <w:sz w:val="26"/>
          <w:szCs w:val="26"/>
          <w:lang w:val="ro-RO"/>
        </w:rPr>
        <w:t>12</w:t>
      </w:r>
      <w:r w:rsidRPr="00BF6736">
        <w:rPr>
          <w:sz w:val="26"/>
          <w:szCs w:val="26"/>
          <w:lang w:val="ro-RO"/>
        </w:rPr>
        <w:t xml:space="preserve"> luni</w:t>
      </w:r>
      <w:r w:rsidR="009861CB">
        <w:rPr>
          <w:sz w:val="26"/>
          <w:szCs w:val="26"/>
          <w:lang w:val="ro-RO"/>
        </w:rPr>
        <w:t xml:space="preserve"> </w:t>
      </w:r>
      <w:r w:rsidRPr="00BF6736">
        <w:rPr>
          <w:sz w:val="26"/>
          <w:szCs w:val="26"/>
          <w:lang w:val="ro-RO"/>
        </w:rPr>
        <w:t>de la livrarea produselor către achizitor.</w:t>
      </w:r>
      <w:r w:rsidRPr="00BF6736">
        <w:rPr>
          <w:sz w:val="26"/>
          <w:szCs w:val="26"/>
          <w:lang w:val="ro-RO"/>
        </w:rPr>
        <w:tab/>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lastRenderedPageBreak/>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1990FF5D" w14:textId="77777777" w:rsidR="00772375" w:rsidRPr="003D4E41" w:rsidRDefault="00772375" w:rsidP="006B6F26">
      <w:pPr>
        <w:pStyle w:val="BodyText"/>
        <w:ind w:firstLine="720"/>
        <w:rPr>
          <w:sz w:val="26"/>
          <w:szCs w:val="26"/>
          <w:lang w:val="ro-RO"/>
        </w:rPr>
      </w:pP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5765E42B" w:rsidR="001A23A8" w:rsidRPr="00A665E4" w:rsidRDefault="00044ECB" w:rsidP="001A23A8">
      <w:pPr>
        <w:pStyle w:val="BodyText"/>
        <w:ind w:firstLine="720"/>
        <w:rPr>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r w:rsidR="001A23A8" w:rsidRPr="008B126A">
        <w:rPr>
          <w:rStyle w:val="l5def1"/>
          <w:rFonts w:ascii="Times New Roman" w:hAnsi="Times New Roman"/>
          <w:lang w:val="ro-RO"/>
        </w:rPr>
        <w:t>dobânda legala penalizatoare</w:t>
      </w:r>
      <w:r w:rsidR="001A23A8" w:rsidRPr="00785CA0">
        <w:rPr>
          <w:sz w:val="26"/>
          <w:szCs w:val="26"/>
          <w:lang w:val="ro-RO"/>
        </w:rPr>
        <w:t xml:space="preserve">, raportate la </w:t>
      </w:r>
      <w:r w:rsidR="001A23A8" w:rsidRPr="00A665E4">
        <w:rPr>
          <w:sz w:val="26"/>
          <w:szCs w:val="26"/>
          <w:lang w:val="ro-RO"/>
        </w:rPr>
        <w:t>valoarea produselor livrate cu intarziere sau cu alte neconformitati, pentru fiecare zi de întârziere.</w:t>
      </w:r>
    </w:p>
    <w:p w14:paraId="59298D56" w14:textId="77777777" w:rsidR="001A23A8" w:rsidRDefault="001A23A8" w:rsidP="001A23A8">
      <w:pPr>
        <w:ind w:firstLine="708"/>
        <w:jc w:val="both"/>
        <w:rPr>
          <w:sz w:val="26"/>
          <w:szCs w:val="26"/>
          <w:lang w:val="en-US"/>
        </w:rPr>
      </w:pPr>
      <w:r>
        <w:rPr>
          <w:color w:val="000000"/>
          <w:sz w:val="26"/>
          <w:szCs w:val="26"/>
        </w:rPr>
        <w:t xml:space="preserve">Achizitorul are dreptul de a deduce aceste </w:t>
      </w:r>
      <w:r w:rsidRPr="00785CA0">
        <w:rPr>
          <w:sz w:val="26"/>
          <w:szCs w:val="26"/>
        </w:rPr>
        <w:t>penalitati din obligaţiile de plată a preţului prin retinerea din facturile introduse la plata de furnizor, fără nicio formalitate prealabilă de punere în întârziere.                                                             </w:t>
      </w:r>
      <w:r>
        <w:rPr>
          <w:sz w:val="26"/>
          <w:szCs w:val="26"/>
        </w:rPr>
        <w:t xml:space="preserve">       </w:t>
      </w:r>
    </w:p>
    <w:p w14:paraId="2A200FEF" w14:textId="77777777" w:rsidR="001A23A8" w:rsidRDefault="001A23A8" w:rsidP="001A23A8">
      <w:pPr>
        <w:ind w:firstLine="720"/>
        <w:jc w:val="both"/>
        <w:rPr>
          <w:sz w:val="20"/>
          <w:szCs w:val="20"/>
          <w:lang w:val="en-GB"/>
        </w:rPr>
      </w:pPr>
      <w:r>
        <w:rPr>
          <w:sz w:val="26"/>
          <w:szCs w:val="26"/>
        </w:rPr>
        <w:t xml:space="preserve">În cazul în care penalităţile de întârziere nu pot fi deduse </w:t>
      </w:r>
      <w:r w:rsidRPr="00785CA0">
        <w:rPr>
          <w:sz w:val="26"/>
          <w:szCs w:val="26"/>
        </w:rPr>
        <w:t>din obligaţiile de plată a preţului, furnizorul are obligaţia de a le plăti în termen de max</w:t>
      </w:r>
      <w:r>
        <w:rPr>
          <w:sz w:val="26"/>
          <w:szCs w:val="26"/>
        </w:rPr>
        <w:t>im 10 (zece) zile de la solicitarea  ELCEN</w:t>
      </w:r>
      <w:r>
        <w:t>.</w:t>
      </w:r>
    </w:p>
    <w:p w14:paraId="2B1008AF" w14:textId="4DDD60D1" w:rsidR="00EE6697" w:rsidRPr="00A665E4"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.2. Valoarea penalităţilor datorate de furnizor se limitează la valoarea </w:t>
      </w:r>
      <w:r w:rsidR="00EE6697" w:rsidRPr="00A665E4">
        <w:rPr>
          <w:sz w:val="26"/>
          <w:szCs w:val="26"/>
          <w:lang w:val="ro-RO"/>
        </w:rPr>
        <w:t>produselor livrate cu intarziere sau cu neconformitati.</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34C31596" w14:textId="33A71495"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w:t>
      </w:r>
      <w:r w:rsidR="002C76C7">
        <w:rPr>
          <w:sz w:val="26"/>
          <w:szCs w:val="26"/>
          <w:lang w:val="ro-RO"/>
        </w:rPr>
        <w:t>6</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r w:rsidR="00EE6697" w:rsidRPr="008B126A">
        <w:rPr>
          <w:rStyle w:val="l5def1"/>
          <w:rFonts w:ascii="Times New Roman" w:hAnsi="Times New Roman" w:cs="Times New Roman"/>
          <w:lang w:val="ro-RO"/>
        </w:rPr>
        <w:t>dobânda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03B3E79B"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w:t>
      </w:r>
      <w:r w:rsidR="002C76C7">
        <w:rPr>
          <w:sz w:val="26"/>
          <w:szCs w:val="26"/>
          <w:lang w:val="ro-RO"/>
        </w:rPr>
        <w:t>7</w:t>
      </w:r>
      <w:r w:rsidR="00EE6697" w:rsidRPr="00EF4FFD">
        <w:rPr>
          <w:sz w:val="26"/>
          <w:szCs w:val="26"/>
          <w:lang w:val="ro-RO"/>
        </w:rPr>
        <w:t xml:space="preserve">.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7D51330D"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baza careia se poate </w:t>
      </w:r>
      <w:r w:rsidR="00EE6697" w:rsidRPr="00A665E4">
        <w:rPr>
          <w:sz w:val="26"/>
          <w:szCs w:val="26"/>
          <w:lang w:val="ro-RO"/>
        </w:rPr>
        <w:t xml:space="preserve">intocmi nota de receptie, aceasta va fi intocmita cu </w:t>
      </w:r>
      <w:r w:rsidR="00EE6697" w:rsidRPr="005114BB">
        <w:rPr>
          <w:sz w:val="26"/>
          <w:szCs w:val="26"/>
          <w:lang w:val="ro-RO"/>
        </w:rPr>
        <w:t>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5F510744" w:rsidR="00EE6697" w:rsidRPr="005114BB" w:rsidRDefault="0068628E" w:rsidP="00EE6697">
      <w:pPr>
        <w:jc w:val="both"/>
        <w:rPr>
          <w:color w:val="000000"/>
          <w:sz w:val="26"/>
          <w:szCs w:val="26"/>
        </w:rPr>
      </w:pPr>
      <w:r>
        <w:rPr>
          <w:color w:val="000000"/>
          <w:sz w:val="26"/>
          <w:szCs w:val="26"/>
        </w:rPr>
        <w:lastRenderedPageBreak/>
        <w:t>   </w:t>
      </w:r>
      <w:r>
        <w:rPr>
          <w:color w:val="000000"/>
          <w:sz w:val="26"/>
          <w:szCs w:val="26"/>
        </w:rPr>
        <w:tab/>
        <w:t>14</w:t>
      </w:r>
      <w:r w:rsidR="00EE6697">
        <w:rPr>
          <w:color w:val="000000"/>
          <w:sz w:val="26"/>
          <w:szCs w:val="26"/>
        </w:rPr>
        <w:t>.</w:t>
      </w:r>
      <w:r w:rsidR="002C76C7">
        <w:rPr>
          <w:color w:val="000000"/>
          <w:sz w:val="26"/>
          <w:szCs w:val="26"/>
        </w:rPr>
        <w:t>8</w:t>
      </w:r>
      <w:r w:rsidR="00EE6697">
        <w:rPr>
          <w:color w:val="000000"/>
          <w:sz w:val="26"/>
          <w:szCs w:val="26"/>
        </w:rPr>
        <w:t xml:space="preserve">.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090F6ADC" w:rsidR="00EE6697" w:rsidRPr="005114BB" w:rsidRDefault="0068628E" w:rsidP="00EE6697">
      <w:pPr>
        <w:pStyle w:val="BodyTextIndent3"/>
        <w:ind w:left="0" w:firstLine="708"/>
        <w:jc w:val="both"/>
        <w:rPr>
          <w:sz w:val="26"/>
          <w:szCs w:val="26"/>
        </w:rPr>
      </w:pPr>
      <w:r>
        <w:rPr>
          <w:color w:val="000000"/>
          <w:sz w:val="26"/>
          <w:szCs w:val="26"/>
        </w:rPr>
        <w:t>14</w:t>
      </w:r>
      <w:r w:rsidR="00EE6697" w:rsidRPr="005114BB">
        <w:rPr>
          <w:color w:val="000000"/>
          <w:sz w:val="26"/>
          <w:szCs w:val="26"/>
        </w:rPr>
        <w:t>.</w:t>
      </w:r>
      <w:r w:rsidR="002C76C7">
        <w:rPr>
          <w:color w:val="000000"/>
          <w:sz w:val="26"/>
          <w:szCs w:val="26"/>
        </w:rPr>
        <w:t>9</w:t>
      </w:r>
      <w:r w:rsidR="00EE6697" w:rsidRPr="005114BB">
        <w:rPr>
          <w:color w:val="000000"/>
          <w:sz w:val="26"/>
          <w:szCs w:val="26"/>
        </w:rPr>
        <w:t xml:space="preserve">.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54E4C593" w:rsidR="00EE6697" w:rsidRDefault="0068628E" w:rsidP="00EE6697">
      <w:pPr>
        <w:jc w:val="both"/>
        <w:rPr>
          <w:color w:val="000000"/>
          <w:spacing w:val="-2"/>
          <w:sz w:val="26"/>
          <w:szCs w:val="26"/>
        </w:rPr>
      </w:pPr>
      <w:r>
        <w:rPr>
          <w:sz w:val="26"/>
          <w:szCs w:val="26"/>
        </w:rPr>
        <w:tab/>
        <w:t>14</w:t>
      </w:r>
      <w:r w:rsidR="00EE6697" w:rsidRPr="005114BB">
        <w:rPr>
          <w:sz w:val="26"/>
          <w:szCs w:val="26"/>
        </w:rPr>
        <w:t>.1</w:t>
      </w:r>
      <w:r w:rsidR="002C76C7">
        <w:rPr>
          <w:sz w:val="26"/>
          <w:szCs w:val="26"/>
        </w:rPr>
        <w:t>0</w:t>
      </w:r>
      <w:r w:rsidR="00EE6697" w:rsidRPr="005114BB">
        <w:rPr>
          <w:sz w:val="26"/>
          <w:szCs w:val="26"/>
        </w:rPr>
        <w:t>.</w:t>
      </w:r>
      <w:r w:rsidR="00EE6697" w:rsidRPr="005114BB">
        <w:rPr>
          <w:spacing w:val="2"/>
          <w:sz w:val="26"/>
          <w:szCs w:val="26"/>
        </w:rPr>
        <w:t xml:space="preserve"> </w:t>
      </w:r>
      <w:r w:rsidR="00EE6697" w:rsidRPr="008B126A">
        <w:rPr>
          <w:rStyle w:val="BodyTextChar"/>
          <w:color w:val="000000"/>
          <w:sz w:val="26"/>
          <w:szCs w:val="26"/>
          <w:lang w:val="ro-RO"/>
        </w:rPr>
        <w:t xml:space="preserve">Dacă valoarea penalităţilor nu acoperă prejudiciile produse </w:t>
      </w:r>
      <w:r w:rsidR="00DD7410" w:rsidRPr="008B126A">
        <w:rPr>
          <w:rStyle w:val="BodyTextChar"/>
          <w:color w:val="000000"/>
          <w:sz w:val="26"/>
          <w:szCs w:val="26"/>
          <w:lang w:val="ro-RO"/>
        </w:rPr>
        <w:t>beneficiarului</w:t>
      </w:r>
      <w:r w:rsidR="00EE6697" w:rsidRPr="008B126A">
        <w:rPr>
          <w:rStyle w:val="BodyTextChar"/>
          <w:color w:val="000000"/>
          <w:sz w:val="26"/>
          <w:szCs w:val="26"/>
          <w:lang w:val="ro-RO"/>
        </w:rPr>
        <w:t xml:space="preserve"> prin nerespectarea clauzelor care au dus la plata acestor penalităţi, </w:t>
      </w:r>
      <w:r w:rsidR="00DD7410" w:rsidRPr="008B126A">
        <w:rPr>
          <w:rStyle w:val="BodyTextChar"/>
          <w:color w:val="000000"/>
          <w:sz w:val="26"/>
          <w:szCs w:val="26"/>
          <w:lang w:val="ro-RO"/>
        </w:rPr>
        <w:t>acesta</w:t>
      </w:r>
      <w:r w:rsidR="00EE6697" w:rsidRPr="008B126A">
        <w:rPr>
          <w:rStyle w:val="BodyTextChar"/>
          <w:color w:val="000000"/>
          <w:sz w:val="26"/>
          <w:szCs w:val="26"/>
          <w:lang w:val="ro-RO"/>
        </w:rPr>
        <w:t xml:space="preserve"> po</w:t>
      </w:r>
      <w:r w:rsidR="00DD7410" w:rsidRPr="008B126A">
        <w:rPr>
          <w:rStyle w:val="BodyTextChar"/>
          <w:color w:val="000000"/>
          <w:sz w:val="26"/>
          <w:szCs w:val="26"/>
          <w:lang w:val="ro-RO"/>
        </w:rPr>
        <w:t>a</w:t>
      </w:r>
      <w:r w:rsidR="00EE6697" w:rsidRPr="008B126A">
        <w:rPr>
          <w:rStyle w:val="BodyTextChar"/>
          <w:color w:val="000000"/>
          <w:sz w:val="26"/>
          <w:szCs w:val="26"/>
          <w:lang w:val="ro-RO"/>
        </w:rPr>
        <w:t>t</w:t>
      </w:r>
      <w:r w:rsidR="00DD7410" w:rsidRPr="008B126A">
        <w:rPr>
          <w:rStyle w:val="BodyTextChar"/>
          <w:color w:val="000000"/>
          <w:sz w:val="26"/>
          <w:szCs w:val="26"/>
          <w:lang w:val="ro-RO"/>
        </w:rPr>
        <w:t>e</w:t>
      </w:r>
      <w:r w:rsidR="00EE6697" w:rsidRPr="008B126A">
        <w:rPr>
          <w:rStyle w:val="BodyTextChar"/>
          <w:color w:val="000000"/>
          <w:sz w:val="26"/>
          <w:szCs w:val="26"/>
          <w:lang w:val="ro-RO"/>
        </w:rPr>
        <w:t xml:space="preserve"> percepe partenerului de contract daune - interese, conform reglementărilor legale în vigoare, până la acoperirea prejudiciului produs, la valori demonstrabile cu documente</w:t>
      </w:r>
      <w:r w:rsidR="00EE6697" w:rsidRPr="005114BB">
        <w:rPr>
          <w:color w:val="000000"/>
          <w:spacing w:val="-2"/>
          <w:sz w:val="26"/>
          <w:szCs w:val="26"/>
        </w:rPr>
        <w:t>.</w:t>
      </w:r>
    </w:p>
    <w:p w14:paraId="2B23929D" w14:textId="77777777" w:rsidR="002C76C7" w:rsidRPr="005114BB" w:rsidRDefault="002C76C7" w:rsidP="00EE6697">
      <w:pPr>
        <w:jc w:val="both"/>
        <w:rPr>
          <w:color w:val="000000"/>
          <w:spacing w:val="-6"/>
          <w:sz w:val="26"/>
          <w:szCs w:val="26"/>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79C89A3E" w14:textId="77777777" w:rsidR="002C76C7" w:rsidRPr="00BD62D2" w:rsidRDefault="002C76C7" w:rsidP="00082A04">
      <w:pPr>
        <w:ind w:firstLine="708"/>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437D09D3" w:rsidR="00ED0811" w:rsidRPr="00A665E4"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A665E4">
        <w:rPr>
          <w:sz w:val="26"/>
          <w:szCs w:val="26"/>
        </w:rPr>
        <w:t>adres</w:t>
      </w:r>
      <w:r w:rsidR="00A665E4" w:rsidRPr="00A665E4">
        <w:rPr>
          <w:sz w:val="26"/>
          <w:szCs w:val="26"/>
        </w:rPr>
        <w:t>a</w:t>
      </w:r>
      <w:r w:rsidRPr="00A665E4">
        <w:rPr>
          <w:sz w:val="26"/>
          <w:szCs w:val="26"/>
        </w:rPr>
        <w:t xml:space="preserve"> mentionat</w:t>
      </w:r>
      <w:r w:rsidR="00A665E4" w:rsidRPr="00A665E4">
        <w:rPr>
          <w:sz w:val="26"/>
          <w:szCs w:val="26"/>
        </w:rPr>
        <w:t>a</w:t>
      </w:r>
      <w:r w:rsidRPr="00A665E4">
        <w:rPr>
          <w:sz w:val="26"/>
          <w:szCs w:val="26"/>
        </w:rPr>
        <w:t xml:space="preserve"> la art. 1</w:t>
      </w:r>
      <w:r w:rsidR="0068628E" w:rsidRPr="00A665E4">
        <w:rPr>
          <w:sz w:val="26"/>
          <w:szCs w:val="26"/>
        </w:rPr>
        <w:t>1</w:t>
      </w:r>
      <w:r w:rsidRPr="00A665E4">
        <w:rPr>
          <w:sz w:val="26"/>
          <w:szCs w:val="26"/>
        </w:rPr>
        <w:t>.3.</w:t>
      </w:r>
    </w:p>
    <w:p w14:paraId="50958510" w14:textId="77777777"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14:paraId="03349856" w14:textId="2EEEB267"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54959AB4" w14:textId="77777777" w:rsidR="00772375" w:rsidRDefault="00772375" w:rsidP="00082A04">
      <w:pPr>
        <w:jc w:val="both"/>
        <w:rPr>
          <w:color w:val="000000"/>
          <w:sz w:val="26"/>
          <w:szCs w:val="26"/>
        </w:rPr>
      </w:pPr>
    </w:p>
    <w:p w14:paraId="0F064F6D" w14:textId="018F81AB" w:rsidR="00ED0811" w:rsidRPr="00BD62D2" w:rsidRDefault="00ED0811" w:rsidP="00082A04">
      <w:pPr>
        <w:jc w:val="both"/>
        <w:rPr>
          <w:b/>
          <w:color w:val="000000"/>
          <w:sz w:val="26"/>
          <w:szCs w:val="26"/>
        </w:rPr>
      </w:pPr>
      <w:r w:rsidRPr="00BD62D2">
        <w:rPr>
          <w:color w:val="000000"/>
          <w:sz w:val="26"/>
          <w:szCs w:val="26"/>
        </w:rPr>
        <w:lastRenderedPageBreak/>
        <w:t xml:space="preserve"> </w:t>
      </w:r>
      <w:r w:rsidR="006F03A7">
        <w:rPr>
          <w:b/>
          <w:color w:val="000000"/>
          <w:sz w:val="26"/>
          <w:szCs w:val="26"/>
        </w:rPr>
        <w:t xml:space="preserve">   </w:t>
      </w:r>
      <w:r>
        <w:rPr>
          <w:b/>
          <w:color w:val="000000"/>
          <w:sz w:val="26"/>
          <w:szCs w:val="26"/>
        </w:rPr>
        <w:t>17</w:t>
      </w:r>
      <w:r w:rsidRPr="00BD62D2">
        <w:rPr>
          <w:b/>
          <w:color w:val="000000"/>
          <w:sz w:val="26"/>
          <w:szCs w:val="26"/>
        </w:rPr>
        <w:t xml:space="preserve">. Asigurări </w:t>
      </w:r>
    </w:p>
    <w:p w14:paraId="1F93B6AC" w14:textId="77777777" w:rsidR="00772375"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Furnizorul are obligaţia de a asigura complet produsele furnizate prin contract împotriva pierderii sau deteriorării neprevăzute la fabricare, transport, depozitare şi livrare, conform condiţiilor de livrare DDP.</w:t>
      </w:r>
    </w:p>
    <w:p w14:paraId="0021BA81" w14:textId="52DA664F" w:rsidR="00ED0811" w:rsidRPr="00BD62D2" w:rsidRDefault="00ED0811" w:rsidP="00082A04">
      <w:pPr>
        <w:jc w:val="both"/>
        <w:rPr>
          <w:color w:val="000000"/>
          <w:sz w:val="26"/>
          <w:szCs w:val="26"/>
        </w:rPr>
      </w:pPr>
      <w:r w:rsidRPr="00BD62D2">
        <w:rPr>
          <w:color w:val="000000"/>
          <w:sz w:val="26"/>
          <w:szCs w:val="26"/>
        </w:rPr>
        <w:t xml:space="preserve"> </w:t>
      </w: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3BBB2D41" w14:textId="77777777" w:rsidR="00E60183" w:rsidRDefault="00ED0811" w:rsidP="003515C3">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441ACA94" w14:textId="77777777" w:rsidR="00772375" w:rsidRDefault="00772375" w:rsidP="003515C3">
      <w:pPr>
        <w:jc w:val="both"/>
        <w:rPr>
          <w:sz w:val="26"/>
          <w:szCs w:val="26"/>
        </w:rPr>
      </w:pPr>
    </w:p>
    <w:p w14:paraId="21EF4958" w14:textId="77777777" w:rsidR="00ED0811" w:rsidRPr="00BD62D2" w:rsidRDefault="006B6F26" w:rsidP="006B6F26">
      <w:pPr>
        <w:jc w:val="both"/>
        <w:rPr>
          <w:b/>
          <w:color w:val="000000"/>
          <w:sz w:val="26"/>
          <w:szCs w:val="26"/>
        </w:rPr>
      </w:pPr>
      <w:r>
        <w:rPr>
          <w:b/>
          <w:color w:val="000000"/>
          <w:sz w:val="26"/>
          <w:szCs w:val="26"/>
        </w:rPr>
        <w:t xml:space="preserve">    </w:t>
      </w:r>
      <w:r w:rsidR="006F03A7">
        <w:rPr>
          <w:b/>
          <w:color w:val="000000"/>
          <w:sz w:val="26"/>
          <w:szCs w:val="26"/>
        </w:rPr>
        <w:t>19</w:t>
      </w:r>
      <w:r w:rsidR="00ED0811" w:rsidRPr="00BD62D2">
        <w:rPr>
          <w:b/>
          <w:color w:val="000000"/>
          <w:sz w:val="26"/>
          <w:szCs w:val="26"/>
        </w:rPr>
        <w:t xml:space="preserve">. Amendamente </w:t>
      </w:r>
    </w:p>
    <w:p w14:paraId="7E40D56B" w14:textId="7FA74355" w:rsidR="003E13A3" w:rsidRPr="003515C3" w:rsidRDefault="003E13A3" w:rsidP="003E13A3">
      <w:pPr>
        <w:ind w:firstLine="708"/>
        <w:jc w:val="both"/>
        <w:rPr>
          <w:sz w:val="26"/>
          <w:szCs w:val="26"/>
        </w:rPr>
      </w:pPr>
      <w:r w:rsidRPr="003515C3">
        <w:rPr>
          <w:rStyle w:val="l5def1"/>
          <w:rFonts w:ascii="Times New Roman" w:hAnsi="Times New Roman" w:cs="Times New Roman"/>
          <w:color w:val="auto"/>
        </w:rPr>
        <w:t>19.</w:t>
      </w:r>
      <w:r w:rsidR="003515C3" w:rsidRPr="003515C3">
        <w:rPr>
          <w:rStyle w:val="l5def1"/>
          <w:rFonts w:ascii="Times New Roman" w:hAnsi="Times New Roman" w:cs="Times New Roman"/>
          <w:color w:val="auto"/>
        </w:rPr>
        <w:t>1</w:t>
      </w:r>
      <w:r w:rsidRPr="003515C3">
        <w:rPr>
          <w:rStyle w:val="l5def1"/>
          <w:rFonts w:ascii="Times New Roman" w:hAnsi="Times New Roman" w:cs="Times New Roman"/>
          <w:color w:val="auto"/>
        </w:rPr>
        <w:t xml:space="preserve">. Suplimentar fata de situatiile prezentate la Cap.27, </w:t>
      </w:r>
      <w:r w:rsidRPr="003515C3">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Pr="003515C3">
        <w:rPr>
          <w:sz w:val="26"/>
          <w:szCs w:val="26"/>
        </w:rPr>
        <w:t xml:space="preserve"> normative in materia achizitiilor sectoriale referitoare la modificarea contractului sectorial.</w:t>
      </w:r>
    </w:p>
    <w:p w14:paraId="18485B3E" w14:textId="77C3ECA6" w:rsidR="003E13A3" w:rsidRPr="003515C3" w:rsidRDefault="003E13A3" w:rsidP="003E13A3">
      <w:pPr>
        <w:ind w:firstLine="708"/>
        <w:jc w:val="both"/>
        <w:rPr>
          <w:rStyle w:val="l5def1"/>
          <w:rFonts w:ascii="Times New Roman" w:hAnsi="Times New Roman" w:cs="Times New Roman"/>
          <w:iCs/>
          <w:color w:val="auto"/>
        </w:rPr>
      </w:pPr>
      <w:r w:rsidRPr="003515C3">
        <w:rPr>
          <w:sz w:val="26"/>
          <w:szCs w:val="26"/>
        </w:rPr>
        <w:t>19.</w:t>
      </w:r>
      <w:r w:rsidR="003515C3" w:rsidRPr="003515C3">
        <w:rPr>
          <w:sz w:val="26"/>
          <w:szCs w:val="26"/>
        </w:rPr>
        <w:t>2</w:t>
      </w:r>
      <w:r w:rsidRPr="003515C3">
        <w:rPr>
          <w:sz w:val="26"/>
          <w:szCs w:val="26"/>
        </w:rPr>
        <w:t>.</w:t>
      </w:r>
      <w:r w:rsidRPr="003515C3">
        <w:rPr>
          <w:sz w:val="20"/>
          <w:szCs w:val="20"/>
        </w:rPr>
        <w:t xml:space="preserve"> </w:t>
      </w:r>
      <w:r w:rsidRPr="003515C3">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571F30F9" w:rsidR="003E13A3" w:rsidRDefault="003E13A3" w:rsidP="003E13A3">
      <w:pPr>
        <w:pStyle w:val="ListParagraph"/>
        <w:ind w:left="0" w:firstLine="708"/>
        <w:contextualSpacing w:val="0"/>
        <w:jc w:val="both"/>
        <w:rPr>
          <w:rStyle w:val="l5def1"/>
          <w:rFonts w:ascii="Times New Roman" w:hAnsi="Times New Roman" w:cs="Times New Roman"/>
          <w:iCs/>
          <w:color w:val="auto"/>
        </w:rPr>
      </w:pPr>
      <w:r w:rsidRPr="003515C3">
        <w:rPr>
          <w:rStyle w:val="l5def1"/>
          <w:rFonts w:ascii="Times New Roman" w:hAnsi="Times New Roman" w:cs="Times New Roman"/>
          <w:iCs/>
          <w:color w:val="auto"/>
        </w:rPr>
        <w:t>19.</w:t>
      </w:r>
      <w:r w:rsidR="003515C3" w:rsidRPr="003515C3">
        <w:rPr>
          <w:rStyle w:val="l5def1"/>
          <w:rFonts w:ascii="Times New Roman" w:hAnsi="Times New Roman" w:cs="Times New Roman"/>
          <w:iCs/>
          <w:color w:val="auto"/>
        </w:rPr>
        <w:t>3</w:t>
      </w:r>
      <w:r w:rsidRPr="003515C3">
        <w:rPr>
          <w:rStyle w:val="l5def1"/>
          <w:rFonts w:ascii="Times New Roman" w:hAnsi="Times New Roman" w:cs="Times New Roman"/>
          <w:iCs/>
          <w:color w:val="auto"/>
        </w:rPr>
        <w:t>.</w:t>
      </w:r>
      <w:r w:rsidRPr="003515C3">
        <w:rPr>
          <w:sz w:val="20"/>
          <w:szCs w:val="20"/>
        </w:rPr>
        <w:t xml:space="preserve"> </w:t>
      </w:r>
      <w:r w:rsidRPr="003515C3">
        <w:rPr>
          <w:rStyle w:val="l5def1"/>
          <w:rFonts w:ascii="Times New Roman" w:hAnsi="Times New Roman" w:cs="Times New Roman"/>
          <w:iCs/>
          <w:color w:val="auto"/>
        </w:rPr>
        <w:t xml:space="preserve">Modificarea va produce efecte doar dacă părțile au convenit asupra acestui aspect în scris, prin semnarea unui act adițional. </w:t>
      </w:r>
    </w:p>
    <w:p w14:paraId="21E296EE" w14:textId="77777777" w:rsidR="002C76C7" w:rsidRPr="003515C3" w:rsidRDefault="002C76C7" w:rsidP="003E13A3">
      <w:pPr>
        <w:pStyle w:val="ListParagraph"/>
        <w:ind w:left="0" w:firstLine="708"/>
        <w:contextualSpacing w:val="0"/>
        <w:jc w:val="both"/>
        <w:rPr>
          <w:rStyle w:val="l5def1"/>
          <w:rFonts w:ascii="Times New Roman" w:hAnsi="Times New Roman" w:cs="Times New Roman"/>
          <w:iCs/>
          <w:color w:val="auto"/>
        </w:rPr>
      </w:pP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23877059" w14:textId="77777777" w:rsidR="00772375" w:rsidRPr="00BD62D2" w:rsidRDefault="00772375" w:rsidP="00082A04">
      <w:pPr>
        <w:jc w:val="both"/>
        <w:rPr>
          <w:color w:val="000000"/>
          <w:sz w:val="26"/>
          <w:szCs w:val="26"/>
        </w:rPr>
      </w:pP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39895219" w14:textId="77777777" w:rsidR="00772375" w:rsidRPr="00BD62D2" w:rsidRDefault="00772375" w:rsidP="00082A04">
      <w:pPr>
        <w:jc w:val="both"/>
        <w:rPr>
          <w:color w:val="000000"/>
          <w:sz w:val="26"/>
          <w:szCs w:val="26"/>
        </w:rPr>
      </w:pP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 xml:space="preserve">zile de la începerea acestor tratative, achizitorul şi furnizorul nu reuşesc să rezolve în mod amiabil o divergenţă contractuală, instanţele judecătoreşti </w:t>
      </w:r>
      <w:r w:rsidR="00ED0811" w:rsidRPr="00BD62D2">
        <w:rPr>
          <w:color w:val="000000"/>
          <w:sz w:val="26"/>
          <w:szCs w:val="26"/>
        </w:rPr>
        <w:lastRenderedPageBreak/>
        <w:t>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36EEC1B2" w14:textId="77777777" w:rsidR="00772375" w:rsidRPr="00BD62D2" w:rsidRDefault="00772375" w:rsidP="00082A04">
      <w:pPr>
        <w:ind w:firstLine="708"/>
        <w:jc w:val="both"/>
        <w:rPr>
          <w:color w:val="000000"/>
          <w:sz w:val="26"/>
          <w:szCs w:val="26"/>
        </w:rPr>
      </w:pP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47DA5969" w14:textId="77777777" w:rsidR="00772375" w:rsidRPr="00BD62D2" w:rsidRDefault="00772375" w:rsidP="00082A04">
      <w:pPr>
        <w:jc w:val="both"/>
        <w:rPr>
          <w:color w:val="000000"/>
          <w:sz w:val="26"/>
          <w:szCs w:val="26"/>
        </w:rPr>
      </w:pP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6BD2EBFF" w14:textId="77777777" w:rsidR="00772375" w:rsidRPr="00BD62D2" w:rsidRDefault="00772375" w:rsidP="00082A04">
      <w:pPr>
        <w:jc w:val="both"/>
        <w:rPr>
          <w:color w:val="000000"/>
          <w:sz w:val="26"/>
          <w:szCs w:val="26"/>
        </w:rPr>
      </w:pP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4E10A0FB" w14:textId="77777777" w:rsidR="00772375"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Contractul va fi interpretat conform legilor din România.</w:t>
      </w:r>
    </w:p>
    <w:p w14:paraId="14A44331" w14:textId="08B620AF" w:rsidR="00ED0811" w:rsidRDefault="00ED0811" w:rsidP="00082A04">
      <w:pPr>
        <w:jc w:val="both"/>
        <w:rPr>
          <w:color w:val="000000"/>
          <w:sz w:val="26"/>
          <w:szCs w:val="26"/>
        </w:rPr>
      </w:pPr>
      <w:r w:rsidRPr="00BD62D2">
        <w:rPr>
          <w:color w:val="000000"/>
          <w:sz w:val="26"/>
          <w:szCs w:val="26"/>
        </w:rPr>
        <w:t xml:space="preserve"> </w:t>
      </w: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Pr="004B6086" w:rsidRDefault="00330AC6" w:rsidP="00B64590">
      <w:pPr>
        <w:ind w:firstLine="708"/>
        <w:jc w:val="both"/>
        <w:rPr>
          <w:sz w:val="26"/>
          <w:szCs w:val="26"/>
        </w:rPr>
      </w:pPr>
      <w:r w:rsidRPr="004B6086">
        <w:rPr>
          <w:color w:val="000000"/>
          <w:sz w:val="26"/>
          <w:szCs w:val="26"/>
        </w:rPr>
        <w:t>26</w:t>
      </w:r>
      <w:r w:rsidR="00ED0811" w:rsidRPr="004B6086">
        <w:rPr>
          <w:color w:val="000000"/>
          <w:sz w:val="26"/>
          <w:szCs w:val="26"/>
        </w:rPr>
        <w:t xml:space="preserve">.2. </w:t>
      </w:r>
      <w:r w:rsidR="00B64590" w:rsidRPr="004B6086">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4B6086" w:rsidRDefault="00330AC6" w:rsidP="00082A04">
      <w:pPr>
        <w:jc w:val="both"/>
        <w:rPr>
          <w:color w:val="000000"/>
          <w:sz w:val="26"/>
          <w:szCs w:val="26"/>
        </w:rPr>
      </w:pPr>
      <w:r w:rsidRPr="004B6086">
        <w:rPr>
          <w:color w:val="000000"/>
          <w:sz w:val="26"/>
          <w:szCs w:val="26"/>
        </w:rPr>
        <w:tab/>
        <w:t>26</w:t>
      </w:r>
      <w:r w:rsidR="00ED0811" w:rsidRPr="004B6086">
        <w:rPr>
          <w:color w:val="000000"/>
          <w:sz w:val="26"/>
          <w:szCs w:val="26"/>
        </w:rPr>
        <w:t>.3. Contractul</w:t>
      </w:r>
      <w:r w:rsidR="00ED0811" w:rsidRPr="004B6086">
        <w:rPr>
          <w:sz w:val="26"/>
          <w:szCs w:val="26"/>
        </w:rPr>
        <w:t xml:space="preserve"> </w:t>
      </w:r>
      <w:r w:rsidR="0013153A" w:rsidRPr="004B6086">
        <w:rPr>
          <w:sz w:val="26"/>
          <w:szCs w:val="26"/>
        </w:rPr>
        <w:t>inceteaza</w:t>
      </w:r>
      <w:r w:rsidR="00ED0811" w:rsidRPr="004B6086">
        <w:rPr>
          <w:color w:val="000000"/>
          <w:sz w:val="26"/>
          <w:szCs w:val="26"/>
        </w:rPr>
        <w:t xml:space="preserve"> în cazurile de forţă majoră, conform </w:t>
      </w:r>
      <w:r w:rsidR="00ED0811" w:rsidRPr="004B6086">
        <w:rPr>
          <w:sz w:val="26"/>
          <w:szCs w:val="26"/>
        </w:rPr>
        <w:t xml:space="preserve">prevederilor </w:t>
      </w:r>
      <w:r w:rsidR="006F03A7" w:rsidRPr="004B6086">
        <w:rPr>
          <w:sz w:val="26"/>
          <w:szCs w:val="26"/>
        </w:rPr>
        <w:t>Cap.21</w:t>
      </w:r>
      <w:r w:rsidR="00ED0811" w:rsidRPr="004B6086">
        <w:rPr>
          <w:sz w:val="26"/>
          <w:szCs w:val="26"/>
        </w:rPr>
        <w:t>.</w:t>
      </w:r>
    </w:p>
    <w:p w14:paraId="21AB5C65" w14:textId="77777777" w:rsidR="00ED0811" w:rsidRPr="004B6086" w:rsidRDefault="00ED0811" w:rsidP="00082A04">
      <w:pPr>
        <w:jc w:val="both"/>
        <w:rPr>
          <w:sz w:val="26"/>
          <w:szCs w:val="26"/>
        </w:rPr>
      </w:pPr>
      <w:r w:rsidRPr="004B6086">
        <w:rPr>
          <w:color w:val="000000"/>
          <w:sz w:val="26"/>
          <w:szCs w:val="26"/>
        </w:rPr>
        <w:tab/>
      </w:r>
      <w:r w:rsidRPr="004B6086">
        <w:rPr>
          <w:sz w:val="26"/>
          <w:szCs w:val="26"/>
        </w:rPr>
        <w:t>2</w:t>
      </w:r>
      <w:r w:rsidR="00330AC6" w:rsidRPr="004B6086">
        <w:rPr>
          <w:sz w:val="26"/>
          <w:szCs w:val="26"/>
        </w:rPr>
        <w:t>6</w:t>
      </w:r>
      <w:r w:rsidRPr="004B6086">
        <w:rPr>
          <w:sz w:val="26"/>
          <w:szCs w:val="26"/>
        </w:rPr>
        <w:t xml:space="preserve">.4. Contractul poate </w:t>
      </w:r>
      <w:r w:rsidR="0013153A" w:rsidRPr="004B6086">
        <w:rPr>
          <w:sz w:val="26"/>
          <w:szCs w:val="26"/>
        </w:rPr>
        <w:t>inceta</w:t>
      </w:r>
      <w:r w:rsidRPr="004B6086">
        <w:rPr>
          <w:sz w:val="26"/>
          <w:szCs w:val="26"/>
        </w:rPr>
        <w:t xml:space="preserve"> cu acordul partilor, fara plata vreunei despăgubiri, numai prin încheierea unui act adiţional la contract.</w:t>
      </w:r>
    </w:p>
    <w:p w14:paraId="46045E0A" w14:textId="77777777" w:rsidR="00ED0811" w:rsidRPr="004B6086" w:rsidRDefault="00330AC6" w:rsidP="00082A04">
      <w:pPr>
        <w:jc w:val="both"/>
        <w:rPr>
          <w:color w:val="000000"/>
          <w:sz w:val="26"/>
          <w:szCs w:val="26"/>
        </w:rPr>
      </w:pPr>
      <w:r w:rsidRPr="004B6086">
        <w:rPr>
          <w:color w:val="000000"/>
          <w:sz w:val="26"/>
          <w:szCs w:val="26"/>
        </w:rPr>
        <w:tab/>
        <w:t>26</w:t>
      </w:r>
      <w:r w:rsidR="00ED0811" w:rsidRPr="004B6086">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4B6086" w:rsidRDefault="00330AC6" w:rsidP="00082A04">
      <w:pPr>
        <w:jc w:val="both"/>
        <w:rPr>
          <w:color w:val="000000"/>
          <w:sz w:val="26"/>
          <w:szCs w:val="26"/>
        </w:rPr>
      </w:pPr>
      <w:r w:rsidRPr="004B6086">
        <w:rPr>
          <w:color w:val="000000"/>
          <w:sz w:val="26"/>
          <w:szCs w:val="26"/>
        </w:rPr>
        <w:tab/>
        <w:t>26</w:t>
      </w:r>
      <w:r w:rsidR="00ED0811" w:rsidRPr="004B6086">
        <w:rPr>
          <w:color w:val="000000"/>
          <w:sz w:val="26"/>
          <w:szCs w:val="26"/>
        </w:rPr>
        <w:t xml:space="preserve">.6. Achizitorul are dreptul de a denunta unilateral contractul in perioada de </w:t>
      </w:r>
    </w:p>
    <w:p w14:paraId="676D1EF6" w14:textId="77777777" w:rsidR="00ED0811" w:rsidRPr="004B6086" w:rsidRDefault="00ED0811" w:rsidP="00082A04">
      <w:pPr>
        <w:jc w:val="both"/>
        <w:rPr>
          <w:color w:val="000000"/>
          <w:sz w:val="26"/>
          <w:szCs w:val="26"/>
        </w:rPr>
      </w:pPr>
      <w:r w:rsidRPr="004B6086">
        <w:rPr>
          <w:color w:val="000000"/>
          <w:sz w:val="26"/>
          <w:szCs w:val="26"/>
        </w:rPr>
        <w:t>valabilitate a acestuia intr-una din urmatoarele situatii:</w:t>
      </w:r>
    </w:p>
    <w:p w14:paraId="6049A9DE" w14:textId="77777777" w:rsidR="00ED0811" w:rsidRPr="004B6086" w:rsidRDefault="00ED0811" w:rsidP="00082A04">
      <w:pPr>
        <w:jc w:val="both"/>
        <w:rPr>
          <w:color w:val="000000"/>
          <w:sz w:val="26"/>
          <w:szCs w:val="26"/>
        </w:rPr>
      </w:pPr>
      <w:r w:rsidRPr="004B6086">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4B6086" w:rsidRDefault="00ED0811" w:rsidP="00082A04">
      <w:pPr>
        <w:jc w:val="both"/>
        <w:rPr>
          <w:color w:val="000000"/>
          <w:sz w:val="26"/>
          <w:szCs w:val="26"/>
        </w:rPr>
      </w:pPr>
      <w:r w:rsidRPr="004B6086">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Default="00B64590" w:rsidP="00B64590">
      <w:pPr>
        <w:pStyle w:val="ListParagraph"/>
        <w:ind w:left="0" w:firstLine="708"/>
        <w:contextualSpacing w:val="0"/>
        <w:jc w:val="both"/>
        <w:rPr>
          <w:sz w:val="26"/>
          <w:szCs w:val="26"/>
        </w:rPr>
      </w:pPr>
      <w:r w:rsidRPr="004B6086">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5BECC5DF" w14:textId="77777777" w:rsidR="002C76C7" w:rsidRPr="00AF111C" w:rsidRDefault="002C76C7" w:rsidP="00B64590">
      <w:pPr>
        <w:pStyle w:val="ListParagraph"/>
        <w:ind w:left="0" w:firstLine="708"/>
        <w:contextualSpacing w:val="0"/>
        <w:jc w:val="both"/>
        <w:rPr>
          <w:sz w:val="26"/>
          <w:szCs w:val="26"/>
        </w:rPr>
      </w:pPr>
    </w:p>
    <w:p w14:paraId="73FC2753" w14:textId="77777777" w:rsidR="003E13A3" w:rsidRPr="004B6086" w:rsidRDefault="003E13A3" w:rsidP="003E13A3">
      <w:pPr>
        <w:jc w:val="both"/>
        <w:rPr>
          <w:b/>
          <w:sz w:val="26"/>
          <w:szCs w:val="26"/>
        </w:rPr>
      </w:pPr>
      <w:r w:rsidRPr="00AC2C77">
        <w:rPr>
          <w:b/>
          <w:sz w:val="26"/>
          <w:szCs w:val="26"/>
        </w:rPr>
        <w:t xml:space="preserve">  </w:t>
      </w:r>
      <w:r w:rsidRPr="004B6086">
        <w:rPr>
          <w:b/>
          <w:sz w:val="26"/>
          <w:szCs w:val="26"/>
        </w:rPr>
        <w:t>27. Cesiunea contractului</w:t>
      </w:r>
    </w:p>
    <w:p w14:paraId="2B7D9643" w14:textId="77777777" w:rsidR="00B64590" w:rsidRPr="004B6086" w:rsidRDefault="00B64590" w:rsidP="00B64590">
      <w:pPr>
        <w:ind w:firstLine="708"/>
        <w:jc w:val="both"/>
        <w:rPr>
          <w:sz w:val="26"/>
          <w:szCs w:val="26"/>
        </w:rPr>
      </w:pPr>
      <w:r w:rsidRPr="004B6086">
        <w:rPr>
          <w:sz w:val="26"/>
          <w:szCs w:val="26"/>
        </w:rPr>
        <w:t xml:space="preserve">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w:t>
      </w:r>
      <w:r w:rsidRPr="004B6086">
        <w:rPr>
          <w:sz w:val="26"/>
          <w:szCs w:val="26"/>
        </w:rPr>
        <w:lastRenderedPageBreak/>
        <w:t>cesiunii de creanță este valabilă, iar achizitorului nu îi poate fi opus contractul de cesiune de creanță.</w:t>
      </w:r>
    </w:p>
    <w:p w14:paraId="0BFA4C9A" w14:textId="77777777" w:rsidR="00B64590" w:rsidRPr="004B6086" w:rsidRDefault="00B64590" w:rsidP="00B64590">
      <w:pPr>
        <w:ind w:firstLine="708"/>
        <w:jc w:val="both"/>
        <w:rPr>
          <w:sz w:val="26"/>
          <w:szCs w:val="26"/>
        </w:rPr>
      </w:pPr>
      <w:r w:rsidRPr="004B6086">
        <w:rPr>
          <w:sz w:val="26"/>
          <w:szCs w:val="26"/>
        </w:rPr>
        <w:t xml:space="preserve">27.2. Contractantul are obligația de a nu transfera total sau parțial obligațiile sale asumate prin contract, fără să obțină, în prealabil, acordul scris al </w:t>
      </w:r>
      <w:bookmarkStart w:id="0" w:name="_Hlk85046443"/>
      <w:r w:rsidRPr="004B6086">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4B6086" w:rsidRDefault="00B64590" w:rsidP="00B64590">
      <w:pPr>
        <w:ind w:firstLine="708"/>
        <w:jc w:val="both"/>
        <w:rPr>
          <w:sz w:val="26"/>
          <w:szCs w:val="26"/>
        </w:rPr>
      </w:pPr>
      <w:r w:rsidRPr="004B6086">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4B6086" w:rsidRDefault="00B64590" w:rsidP="00B64590">
      <w:pPr>
        <w:ind w:firstLine="708"/>
        <w:jc w:val="both"/>
        <w:rPr>
          <w:sz w:val="26"/>
          <w:szCs w:val="26"/>
        </w:rPr>
      </w:pPr>
      <w:bookmarkStart w:id="1" w:name="_Hlk85046476"/>
      <w:bookmarkEnd w:id="0"/>
      <w:r w:rsidRPr="004B6086">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4B6086" w:rsidRDefault="00B64590" w:rsidP="00B64590">
      <w:pPr>
        <w:ind w:firstLine="708"/>
        <w:jc w:val="both"/>
        <w:rPr>
          <w:sz w:val="26"/>
          <w:szCs w:val="26"/>
        </w:rPr>
      </w:pPr>
      <w:r w:rsidRPr="004B6086">
        <w:rPr>
          <w:sz w:val="26"/>
          <w:szCs w:val="26"/>
        </w:rPr>
        <w:t xml:space="preserve">27.5. Cesiunea contractului nu va exonera Contractantul de nicio responsabilitate privind garanția sau orice alte obligații asumate prin contract. </w:t>
      </w:r>
      <w:bookmarkStart w:id="2" w:name="_Hlk85046599"/>
      <w:r w:rsidRPr="004B6086">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4B6086" w:rsidRDefault="00B64590" w:rsidP="00B64590">
      <w:pPr>
        <w:ind w:firstLine="708"/>
        <w:jc w:val="both"/>
        <w:rPr>
          <w:sz w:val="26"/>
          <w:szCs w:val="26"/>
        </w:rPr>
      </w:pPr>
      <w:r w:rsidRPr="004B6086">
        <w:rPr>
          <w:sz w:val="26"/>
          <w:szCs w:val="26"/>
        </w:rPr>
        <w:t>27.6. Prezentul contract poate fi cesionat în următoarele condiții:</w:t>
      </w:r>
    </w:p>
    <w:p w14:paraId="4A7B5C89" w14:textId="77777777" w:rsidR="00B64590" w:rsidRPr="004B6086" w:rsidRDefault="00B64590" w:rsidP="00B64590">
      <w:pPr>
        <w:jc w:val="both"/>
        <w:rPr>
          <w:sz w:val="26"/>
          <w:szCs w:val="26"/>
        </w:rPr>
      </w:pPr>
      <w:r w:rsidRPr="004B6086">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4B6086" w:rsidRDefault="00B64590" w:rsidP="00B64590">
      <w:pPr>
        <w:jc w:val="both"/>
        <w:rPr>
          <w:sz w:val="26"/>
          <w:szCs w:val="26"/>
        </w:rPr>
      </w:pPr>
      <w:r w:rsidRPr="004B6086">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4B6086" w:rsidRDefault="00B64590" w:rsidP="00B64590">
      <w:pPr>
        <w:jc w:val="both"/>
        <w:rPr>
          <w:sz w:val="26"/>
          <w:szCs w:val="26"/>
        </w:rPr>
      </w:pPr>
      <w:r w:rsidRPr="004B6086">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4B6086" w:rsidRDefault="00B64590" w:rsidP="00BC50BD">
      <w:pPr>
        <w:ind w:firstLine="708"/>
        <w:jc w:val="both"/>
        <w:rPr>
          <w:sz w:val="26"/>
          <w:szCs w:val="26"/>
        </w:rPr>
      </w:pPr>
      <w:bookmarkStart w:id="3" w:name="_Hlk85788059"/>
      <w:r w:rsidRPr="004B6086">
        <w:rPr>
          <w:sz w:val="26"/>
          <w:szCs w:val="26"/>
        </w:rPr>
        <w:t>Clauza prevăzută la pct. c  reprezintă clauze de revizuire a contractului, astfel cum ele sunt definite de art. 240 alin. (1) lit. a) din Legea nr. 99/2016.</w:t>
      </w:r>
    </w:p>
    <w:bookmarkEnd w:id="3"/>
    <w:p w14:paraId="72DF8C37" w14:textId="77777777" w:rsidR="00B64590" w:rsidRPr="004B6086" w:rsidRDefault="00B64590" w:rsidP="00BC50BD">
      <w:pPr>
        <w:ind w:firstLine="708"/>
        <w:jc w:val="both"/>
        <w:rPr>
          <w:sz w:val="26"/>
          <w:szCs w:val="26"/>
        </w:rPr>
      </w:pPr>
      <w:r w:rsidRPr="004B6086">
        <w:rPr>
          <w:sz w:val="26"/>
          <w:szCs w:val="26"/>
        </w:rPr>
        <w:lastRenderedPageBreak/>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Default="00B64590" w:rsidP="00BC50BD">
      <w:pPr>
        <w:ind w:firstLine="708"/>
        <w:jc w:val="both"/>
        <w:rPr>
          <w:sz w:val="26"/>
          <w:szCs w:val="26"/>
        </w:rPr>
      </w:pPr>
      <w:r w:rsidRPr="004B6086">
        <w:rPr>
          <w:sz w:val="26"/>
          <w:szCs w:val="26"/>
        </w:rPr>
        <w:t>27.8. În cazul încetării anticipate a contractului, Contractantul cesionează achizitorului contractele încheiate cu Subcontractanții.</w:t>
      </w:r>
    </w:p>
    <w:p w14:paraId="48EEA00E" w14:textId="77777777" w:rsidR="00772375" w:rsidRPr="00AC2C77" w:rsidRDefault="00772375" w:rsidP="00BC50BD">
      <w:pPr>
        <w:ind w:firstLine="708"/>
        <w:jc w:val="both"/>
        <w:rPr>
          <w:sz w:val="26"/>
          <w:szCs w:val="26"/>
        </w:rPr>
      </w:pPr>
    </w:p>
    <w:p w14:paraId="73FC45ED" w14:textId="77777777" w:rsidR="00B64590" w:rsidRPr="004B6086" w:rsidRDefault="00B64590" w:rsidP="00BC50BD">
      <w:pPr>
        <w:pStyle w:val="ListParagraph"/>
        <w:ind w:left="0"/>
        <w:contextualSpacing w:val="0"/>
        <w:jc w:val="both"/>
        <w:rPr>
          <w:b/>
          <w:sz w:val="20"/>
          <w:szCs w:val="20"/>
        </w:rPr>
      </w:pPr>
      <w:r w:rsidRPr="004B6086">
        <w:rPr>
          <w:b/>
          <w:sz w:val="26"/>
          <w:szCs w:val="26"/>
        </w:rPr>
        <w:t xml:space="preserve">  28. Conflictul de interese</w:t>
      </w:r>
    </w:p>
    <w:p w14:paraId="30137A54" w14:textId="77777777" w:rsidR="00B64590" w:rsidRPr="004B6086" w:rsidRDefault="00B64590" w:rsidP="00BC50BD">
      <w:pPr>
        <w:pStyle w:val="ListParagraph"/>
        <w:ind w:left="0" w:firstLine="708"/>
        <w:contextualSpacing w:val="0"/>
        <w:jc w:val="both"/>
        <w:rPr>
          <w:sz w:val="26"/>
          <w:szCs w:val="26"/>
        </w:rPr>
      </w:pPr>
      <w:r w:rsidRPr="004B6086">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Default="00B64590" w:rsidP="00B64590">
      <w:pPr>
        <w:pStyle w:val="ListParagraph"/>
        <w:ind w:left="0" w:firstLine="708"/>
        <w:contextualSpacing w:val="0"/>
        <w:jc w:val="both"/>
        <w:rPr>
          <w:sz w:val="26"/>
          <w:szCs w:val="26"/>
        </w:rPr>
      </w:pPr>
      <w:r w:rsidRPr="004B6086">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75651285" w14:textId="77777777" w:rsidR="00772375" w:rsidRPr="004B6086" w:rsidRDefault="00772375" w:rsidP="00B64590">
      <w:pPr>
        <w:pStyle w:val="ListParagraph"/>
        <w:ind w:left="0" w:firstLine="708"/>
        <w:contextualSpacing w:val="0"/>
        <w:jc w:val="both"/>
        <w:rPr>
          <w:sz w:val="26"/>
          <w:szCs w:val="26"/>
        </w:rPr>
      </w:pPr>
    </w:p>
    <w:p w14:paraId="089FEF27" w14:textId="77777777" w:rsidR="00B64590" w:rsidRPr="004B6086" w:rsidRDefault="00B64590" w:rsidP="00B64590">
      <w:pPr>
        <w:jc w:val="both"/>
        <w:rPr>
          <w:b/>
          <w:sz w:val="26"/>
          <w:szCs w:val="26"/>
        </w:rPr>
      </w:pPr>
      <w:r w:rsidRPr="004B6086">
        <w:rPr>
          <w:sz w:val="26"/>
          <w:szCs w:val="26"/>
        </w:rPr>
        <w:t xml:space="preserve">   </w:t>
      </w:r>
      <w:r w:rsidRPr="004B6086">
        <w:rPr>
          <w:b/>
          <w:sz w:val="26"/>
          <w:szCs w:val="26"/>
        </w:rPr>
        <w:t>29. Insolventa si faliment</w:t>
      </w:r>
    </w:p>
    <w:p w14:paraId="7AA660AA" w14:textId="77777777" w:rsidR="00B64590" w:rsidRPr="004B6086" w:rsidRDefault="00B64590" w:rsidP="00B64590">
      <w:pPr>
        <w:pStyle w:val="ListParagraph"/>
        <w:ind w:left="0" w:firstLine="708"/>
        <w:contextualSpacing w:val="0"/>
        <w:jc w:val="both"/>
        <w:rPr>
          <w:sz w:val="26"/>
          <w:szCs w:val="26"/>
        </w:rPr>
      </w:pPr>
      <w:r w:rsidRPr="004B6086">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4B6086" w:rsidRDefault="00B64590" w:rsidP="00B64590">
      <w:pPr>
        <w:pStyle w:val="ListParagraph"/>
        <w:ind w:left="0" w:firstLine="708"/>
        <w:contextualSpacing w:val="0"/>
        <w:jc w:val="both"/>
        <w:rPr>
          <w:sz w:val="26"/>
          <w:szCs w:val="26"/>
        </w:rPr>
      </w:pPr>
      <w:r w:rsidRPr="004B6086">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4B6086" w:rsidRDefault="00B64590" w:rsidP="00B64590">
      <w:pPr>
        <w:pStyle w:val="ListParagraph"/>
        <w:ind w:left="0" w:firstLine="708"/>
        <w:contextualSpacing w:val="0"/>
        <w:jc w:val="both"/>
        <w:rPr>
          <w:sz w:val="26"/>
          <w:szCs w:val="26"/>
        </w:rPr>
      </w:pPr>
      <w:r w:rsidRPr="004B6086">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4B6086" w:rsidRDefault="00B64590" w:rsidP="00B64590">
      <w:pPr>
        <w:pStyle w:val="ListParagraph"/>
        <w:ind w:left="0" w:firstLine="708"/>
        <w:contextualSpacing w:val="0"/>
        <w:jc w:val="both"/>
        <w:rPr>
          <w:sz w:val="26"/>
          <w:szCs w:val="26"/>
        </w:rPr>
      </w:pPr>
      <w:r w:rsidRPr="004B6086">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Default="00B64590" w:rsidP="00B64590">
      <w:pPr>
        <w:pStyle w:val="ListParagraph"/>
        <w:ind w:left="0" w:firstLine="708"/>
        <w:contextualSpacing w:val="0"/>
        <w:jc w:val="both"/>
        <w:rPr>
          <w:sz w:val="26"/>
          <w:szCs w:val="26"/>
        </w:rPr>
      </w:pPr>
      <w:r w:rsidRPr="004B6086">
        <w:rPr>
          <w:sz w:val="26"/>
          <w:szCs w:val="26"/>
        </w:rPr>
        <w:t>29.5. Nicio astfel de măsură propusă conform celor stipulate la clauzele 29.2, 29.3 și 29.4 din prezentul Contract, nu poate fi aplicată, dacă nu este acceptată, în scris, de achizitor.</w:t>
      </w:r>
    </w:p>
    <w:p w14:paraId="0F8F54D5" w14:textId="77777777" w:rsidR="00772375" w:rsidRPr="004B6086" w:rsidRDefault="00772375" w:rsidP="00B64590">
      <w:pPr>
        <w:pStyle w:val="ListParagraph"/>
        <w:ind w:left="0" w:firstLine="708"/>
        <w:contextualSpacing w:val="0"/>
        <w:jc w:val="both"/>
        <w:rPr>
          <w:sz w:val="26"/>
          <w:szCs w:val="26"/>
        </w:rPr>
      </w:pPr>
    </w:p>
    <w:p w14:paraId="7C82720B" w14:textId="74D8703A" w:rsidR="00ED0811" w:rsidRPr="00BD62D2" w:rsidRDefault="00E60183" w:rsidP="00082A04">
      <w:pPr>
        <w:jc w:val="both"/>
        <w:rPr>
          <w:b/>
          <w:color w:val="000000"/>
          <w:sz w:val="26"/>
          <w:szCs w:val="26"/>
        </w:rPr>
      </w:pPr>
      <w:r>
        <w:rPr>
          <w:color w:val="000000"/>
          <w:sz w:val="26"/>
          <w:szCs w:val="26"/>
        </w:rPr>
        <w:t xml:space="preserve"> </w:t>
      </w:r>
      <w:r w:rsidR="00ED0811" w:rsidRPr="00BD62D2">
        <w:rPr>
          <w:color w:val="000000"/>
          <w:sz w:val="26"/>
          <w:szCs w:val="26"/>
        </w:rPr>
        <w:t xml:space="preserve">  </w:t>
      </w:r>
      <w:r w:rsidR="003E13A3">
        <w:rPr>
          <w:b/>
          <w:color w:val="000000"/>
          <w:sz w:val="26"/>
          <w:szCs w:val="26"/>
        </w:rPr>
        <w:t>30</w:t>
      </w:r>
      <w:r w:rsidR="00ED0811"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Default="00ED0811" w:rsidP="00082A04">
      <w:pPr>
        <w:pStyle w:val="BodyText"/>
        <w:rPr>
          <w:sz w:val="26"/>
          <w:szCs w:val="26"/>
          <w:lang w:val="ro-RO"/>
        </w:rPr>
      </w:pPr>
      <w:r w:rsidRPr="00BD62D2">
        <w:rPr>
          <w:sz w:val="26"/>
          <w:szCs w:val="26"/>
          <w:lang w:val="it-IT"/>
        </w:rPr>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4E467F8C" w14:textId="77777777" w:rsidR="002C76C7" w:rsidRDefault="002C76C7" w:rsidP="00082A04">
      <w:pPr>
        <w:pStyle w:val="BodyText"/>
        <w:rPr>
          <w:sz w:val="26"/>
          <w:szCs w:val="26"/>
          <w:lang w:val="ro-RO"/>
        </w:rPr>
      </w:pPr>
    </w:p>
    <w:p w14:paraId="403CA639" w14:textId="77777777" w:rsidR="002C76C7" w:rsidRDefault="002C76C7" w:rsidP="00082A04">
      <w:pPr>
        <w:pStyle w:val="BodyText"/>
        <w:rPr>
          <w:sz w:val="26"/>
          <w:szCs w:val="26"/>
          <w:lang w:val="ro-RO"/>
        </w:rPr>
      </w:pPr>
    </w:p>
    <w:p w14:paraId="2DEBAD82" w14:textId="77777777" w:rsidR="002C76C7" w:rsidRPr="00BD62D2" w:rsidRDefault="002C76C7" w:rsidP="00082A04">
      <w:pPr>
        <w:pStyle w:val="BodyText"/>
        <w:rPr>
          <w:sz w:val="26"/>
          <w:szCs w:val="26"/>
          <w:lang w:val="ro-RO"/>
        </w:rPr>
      </w:pP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18D78E69"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w:t>
      </w:r>
      <w:r w:rsidR="00A21CA6">
        <w:rPr>
          <w:sz w:val="26"/>
          <w:szCs w:val="26"/>
        </w:rPr>
        <w:t xml:space="preserve">de </w:t>
      </w:r>
      <w:r w:rsidR="002C76C7">
        <w:rPr>
          <w:sz w:val="26"/>
          <w:szCs w:val="26"/>
        </w:rPr>
        <w:t>achizitie directa</w:t>
      </w:r>
      <w:r w:rsidR="00A21CA6">
        <w:rPr>
          <w:sz w:val="26"/>
          <w:szCs w:val="26"/>
        </w:rPr>
        <w:t>.</w:t>
      </w:r>
      <w:r w:rsidRPr="00BD62D2">
        <w:rPr>
          <w:sz w:val="26"/>
          <w:szCs w:val="26"/>
        </w:rPr>
        <w:t xml:space="preserve"> </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w:t>
      </w:r>
      <w:proofErr w:type="spellStart"/>
      <w:r w:rsidR="003D5E6F">
        <w:rPr>
          <w:sz w:val="26"/>
          <w:szCs w:val="26"/>
          <w:lang w:val="es-ES"/>
        </w:rPr>
        <w:t>provizoriu</w:t>
      </w:r>
      <w:proofErr w:type="spellEnd"/>
      <w:r>
        <w:rPr>
          <w:sz w:val="26"/>
          <w:szCs w:val="26"/>
        </w:rPr>
        <w:tab/>
      </w:r>
      <w:r>
        <w:rPr>
          <w:sz w:val="26"/>
          <w:szCs w:val="26"/>
        </w:rPr>
        <w:tab/>
      </w:r>
      <w:r>
        <w:rPr>
          <w:sz w:val="26"/>
          <w:szCs w:val="26"/>
        </w:rPr>
        <w:tab/>
      </w:r>
      <w:r>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3C807C8F" w14:textId="77777777" w:rsidR="00FE4305" w:rsidRDefault="00FE4305" w:rsidP="00FE4305">
      <w:pPr>
        <w:rPr>
          <w:color w:val="00B0F0"/>
          <w:sz w:val="26"/>
          <w:szCs w:val="26"/>
        </w:rPr>
      </w:pPr>
    </w:p>
    <w:p w14:paraId="6B9974F1" w14:textId="77777777" w:rsidR="00FE4305" w:rsidRPr="009C2873" w:rsidRDefault="00FE4305" w:rsidP="00FE4305">
      <w:pPr>
        <w:spacing w:line="276" w:lineRule="auto"/>
        <w:ind w:left="708" w:firstLine="708"/>
        <w:jc w:val="both"/>
        <w:rPr>
          <w:sz w:val="26"/>
          <w:szCs w:val="26"/>
        </w:rPr>
      </w:pPr>
      <w:r w:rsidRPr="009C2873">
        <w:rPr>
          <w:sz w:val="26"/>
          <w:szCs w:val="26"/>
        </w:rPr>
        <w:t>Director Tehnic</w:t>
      </w:r>
    </w:p>
    <w:p w14:paraId="792841D3" w14:textId="77777777" w:rsidR="00FE4305" w:rsidRPr="009C2873" w:rsidRDefault="00B23610" w:rsidP="00FE4305">
      <w:pPr>
        <w:spacing w:line="276" w:lineRule="auto"/>
        <w:ind w:left="708" w:firstLine="708"/>
        <w:jc w:val="both"/>
        <w:rPr>
          <w:sz w:val="26"/>
          <w:szCs w:val="26"/>
        </w:rPr>
      </w:pPr>
      <w:r w:rsidRPr="009C2873">
        <w:rPr>
          <w:sz w:val="26"/>
          <w:szCs w:val="26"/>
        </w:rPr>
        <w:t>Stelian MAZILU</w:t>
      </w:r>
    </w:p>
    <w:p w14:paraId="5A940720" w14:textId="77777777" w:rsidR="00FE4305" w:rsidRDefault="00FE4305" w:rsidP="009C2873">
      <w:pPr>
        <w:spacing w:line="276" w:lineRule="auto"/>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9C2873">
      <w:pPr>
        <w:spacing w:line="276" w:lineRule="auto"/>
        <w:ind w:left="708" w:firstLine="708"/>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9C2873">
      <w:pPr>
        <w:spacing w:line="276" w:lineRule="auto"/>
        <w:ind w:left="708"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74A7F1D1" w:rsidR="003511E9" w:rsidRPr="003511E9" w:rsidRDefault="003511E9" w:rsidP="009B06D3">
      <w:pPr>
        <w:spacing w:line="276" w:lineRule="auto"/>
        <w:jc w:val="both"/>
        <w:rPr>
          <w:sz w:val="26"/>
          <w:szCs w:val="26"/>
        </w:rPr>
      </w:pPr>
      <w:r w:rsidRPr="003511E9">
        <w:rPr>
          <w:sz w:val="26"/>
          <w:szCs w:val="26"/>
        </w:rPr>
        <w:tab/>
      </w:r>
      <w:r w:rsidR="009C2873">
        <w:rPr>
          <w:sz w:val="26"/>
          <w:szCs w:val="26"/>
        </w:rPr>
        <w:tab/>
      </w:r>
      <w:r w:rsidRPr="003511E9">
        <w:rPr>
          <w:sz w:val="26"/>
          <w:szCs w:val="26"/>
        </w:rPr>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70FB93EC" w14:textId="511F0380" w:rsidR="009C2873" w:rsidRDefault="009C2873" w:rsidP="00FE4305">
      <w:pPr>
        <w:rPr>
          <w:sz w:val="26"/>
          <w:szCs w:val="26"/>
        </w:rPr>
      </w:pPr>
      <w:r>
        <w:rPr>
          <w:sz w:val="26"/>
          <w:szCs w:val="26"/>
        </w:rPr>
        <w:tab/>
      </w:r>
      <w:r>
        <w:rPr>
          <w:sz w:val="26"/>
          <w:szCs w:val="26"/>
        </w:rPr>
        <w:tab/>
        <w:t>Aurelian  CRISTEA</w:t>
      </w:r>
    </w:p>
    <w:p w14:paraId="46296889" w14:textId="77777777" w:rsidR="00ED0811" w:rsidRPr="00BD62D2" w:rsidRDefault="00ED0811" w:rsidP="00082A04">
      <w:pPr>
        <w:spacing w:line="276" w:lineRule="auto"/>
        <w:ind w:left="1440" w:hanging="1440"/>
        <w:jc w:val="both"/>
        <w:rPr>
          <w:color w:val="000000"/>
          <w:sz w:val="26"/>
          <w:szCs w:val="26"/>
        </w:rPr>
        <w:sectPr w:rsidR="00ED0811"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p>
    <w:p w14:paraId="3D9C2E08" w14:textId="77777777" w:rsidR="00ED0811" w:rsidRPr="00BD62D2" w:rsidRDefault="00ED0811" w:rsidP="00082A04">
      <w:pPr>
        <w:rPr>
          <w:color w:val="000000"/>
          <w:sz w:val="26"/>
          <w:szCs w:val="26"/>
        </w:rPr>
      </w:pPr>
    </w:p>
    <w:p w14:paraId="2B9EAFB7" w14:textId="52103AAA" w:rsidR="00ED0811" w:rsidRPr="00BD62D2" w:rsidRDefault="00ED0811" w:rsidP="00082A04">
      <w:pPr>
        <w:jc w:val="right"/>
        <w:rPr>
          <w:color w:val="000000"/>
          <w:sz w:val="26"/>
          <w:szCs w:val="26"/>
        </w:rPr>
      </w:pPr>
      <w:r w:rsidRPr="00BD62D2">
        <w:rPr>
          <w:color w:val="000000"/>
          <w:sz w:val="26"/>
          <w:szCs w:val="26"/>
        </w:rPr>
        <w:t>Anexa nr. 1 la contractul nr.________</w:t>
      </w:r>
      <w:r w:rsidR="00823DB6">
        <w:rPr>
          <w:color w:val="000000"/>
          <w:sz w:val="26"/>
          <w:szCs w:val="26"/>
        </w:rPr>
        <w:t>/2026</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9168CE9" w14:textId="77777777" w:rsidR="00ED0811" w:rsidRPr="00BD62D2" w:rsidRDefault="00ED0811" w:rsidP="00082A04">
      <w:pPr>
        <w:rPr>
          <w:color w:val="000000"/>
          <w:sz w:val="26"/>
          <w:szCs w:val="26"/>
        </w:rPr>
      </w:pPr>
    </w:p>
    <w:tbl>
      <w:tblPr>
        <w:tblW w:w="1332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6804"/>
        <w:gridCol w:w="729"/>
        <w:gridCol w:w="900"/>
        <w:gridCol w:w="1260"/>
        <w:gridCol w:w="1260"/>
        <w:gridCol w:w="1260"/>
      </w:tblGrid>
      <w:tr w:rsidR="00E5301C" w:rsidRPr="00B3351D" w14:paraId="271FF374" w14:textId="77777777" w:rsidTr="00E5301C">
        <w:tc>
          <w:tcPr>
            <w:tcW w:w="1107" w:type="dxa"/>
            <w:tcBorders>
              <w:bottom w:val="single" w:sz="4" w:space="0" w:color="auto"/>
            </w:tcBorders>
          </w:tcPr>
          <w:p w14:paraId="62C5356B" w14:textId="77777777" w:rsidR="00E5301C" w:rsidRPr="00B3351D" w:rsidRDefault="00E5301C" w:rsidP="00380F39">
            <w:pPr>
              <w:jc w:val="center"/>
              <w:rPr>
                <w:rFonts w:ascii="Arial" w:hAnsi="Arial" w:cs="Arial"/>
                <w:b/>
                <w:lang w:val="fr-FR"/>
              </w:rPr>
            </w:pPr>
            <w:r w:rsidRPr="00B3351D">
              <w:rPr>
                <w:rFonts w:ascii="Arial" w:hAnsi="Arial" w:cs="Arial"/>
                <w:b/>
                <w:lang w:val="fr-FR"/>
              </w:rPr>
              <w:t xml:space="preserve">Nr. </w:t>
            </w:r>
            <w:proofErr w:type="spellStart"/>
            <w:proofErr w:type="gramStart"/>
            <w:r w:rsidRPr="00B3351D">
              <w:rPr>
                <w:rFonts w:ascii="Arial" w:hAnsi="Arial" w:cs="Arial"/>
                <w:b/>
                <w:lang w:val="fr-FR"/>
              </w:rPr>
              <w:t>crt</w:t>
            </w:r>
            <w:proofErr w:type="spellEnd"/>
            <w:proofErr w:type="gramEnd"/>
            <w:r w:rsidRPr="00B3351D">
              <w:rPr>
                <w:rFonts w:ascii="Arial" w:hAnsi="Arial" w:cs="Arial"/>
                <w:b/>
                <w:lang w:val="fr-FR"/>
              </w:rPr>
              <w:t>.</w:t>
            </w:r>
          </w:p>
        </w:tc>
        <w:tc>
          <w:tcPr>
            <w:tcW w:w="6804" w:type="dxa"/>
            <w:tcBorders>
              <w:bottom w:val="single" w:sz="4" w:space="0" w:color="auto"/>
            </w:tcBorders>
            <w:vAlign w:val="center"/>
          </w:tcPr>
          <w:p w14:paraId="429F3CF6" w14:textId="77777777" w:rsidR="00E5301C" w:rsidRPr="00B3351D" w:rsidRDefault="00E5301C" w:rsidP="00380F39">
            <w:pPr>
              <w:jc w:val="center"/>
              <w:rPr>
                <w:rFonts w:ascii="Arial" w:hAnsi="Arial" w:cs="Arial"/>
                <w:b/>
              </w:rPr>
            </w:pPr>
            <w:proofErr w:type="spellStart"/>
            <w:r w:rsidRPr="00B3351D">
              <w:rPr>
                <w:rFonts w:ascii="Arial" w:hAnsi="Arial" w:cs="Arial"/>
                <w:b/>
                <w:lang w:val="fr-FR"/>
              </w:rPr>
              <w:t>Denumir</w:t>
            </w:r>
            <w:proofErr w:type="spellEnd"/>
            <w:r w:rsidRPr="00B3351D">
              <w:rPr>
                <w:rFonts w:ascii="Arial" w:hAnsi="Arial" w:cs="Arial"/>
                <w:b/>
              </w:rPr>
              <w:t>e piese de schimb</w:t>
            </w:r>
          </w:p>
        </w:tc>
        <w:tc>
          <w:tcPr>
            <w:tcW w:w="729" w:type="dxa"/>
            <w:tcBorders>
              <w:bottom w:val="single" w:sz="4" w:space="0" w:color="auto"/>
            </w:tcBorders>
            <w:vAlign w:val="center"/>
          </w:tcPr>
          <w:p w14:paraId="71F28334" w14:textId="77777777" w:rsidR="00E5301C" w:rsidRPr="00B3351D" w:rsidRDefault="00E5301C" w:rsidP="00380F39">
            <w:pPr>
              <w:jc w:val="center"/>
              <w:rPr>
                <w:rFonts w:ascii="Arial" w:hAnsi="Arial" w:cs="Arial"/>
                <w:b/>
              </w:rPr>
            </w:pPr>
            <w:r w:rsidRPr="00B3351D">
              <w:rPr>
                <w:rFonts w:ascii="Arial" w:hAnsi="Arial" w:cs="Arial"/>
                <w:b/>
              </w:rPr>
              <w:t>UM</w:t>
            </w:r>
          </w:p>
        </w:tc>
        <w:tc>
          <w:tcPr>
            <w:tcW w:w="900" w:type="dxa"/>
            <w:tcBorders>
              <w:bottom w:val="single" w:sz="4" w:space="0" w:color="auto"/>
            </w:tcBorders>
            <w:vAlign w:val="center"/>
          </w:tcPr>
          <w:p w14:paraId="7FA059EC" w14:textId="77777777" w:rsidR="00E5301C" w:rsidRPr="00B3351D" w:rsidRDefault="00E5301C" w:rsidP="00380F39">
            <w:pPr>
              <w:jc w:val="center"/>
              <w:rPr>
                <w:rFonts w:ascii="Arial" w:hAnsi="Arial" w:cs="Arial"/>
                <w:b/>
              </w:rPr>
            </w:pPr>
            <w:r w:rsidRPr="00B3351D">
              <w:rPr>
                <w:rFonts w:ascii="Arial" w:hAnsi="Arial" w:cs="Arial"/>
                <w:b/>
              </w:rPr>
              <w:t>Cant</w:t>
            </w:r>
          </w:p>
        </w:tc>
        <w:tc>
          <w:tcPr>
            <w:tcW w:w="1260" w:type="dxa"/>
            <w:tcBorders>
              <w:bottom w:val="single" w:sz="4" w:space="0" w:color="auto"/>
            </w:tcBorders>
          </w:tcPr>
          <w:p w14:paraId="026DA62D" w14:textId="58EED73F" w:rsidR="00E5301C" w:rsidRPr="00B3351D" w:rsidRDefault="00D264B7" w:rsidP="00380F39">
            <w:pPr>
              <w:jc w:val="center"/>
              <w:rPr>
                <w:rFonts w:ascii="Arial" w:hAnsi="Arial" w:cs="Arial"/>
                <w:b/>
              </w:rPr>
            </w:pPr>
            <w:r>
              <w:rPr>
                <w:rFonts w:ascii="Arial" w:hAnsi="Arial" w:cs="Arial"/>
                <w:b/>
              </w:rPr>
              <w:t xml:space="preserve">PRET UNITAR </w:t>
            </w:r>
            <w:r w:rsidRPr="00D264B7">
              <w:rPr>
                <w:rFonts w:ascii="Arial" w:hAnsi="Arial" w:cs="Arial"/>
                <w:bCs/>
              </w:rPr>
              <w:t>(Lei fara TVA)</w:t>
            </w:r>
          </w:p>
        </w:tc>
        <w:tc>
          <w:tcPr>
            <w:tcW w:w="1260" w:type="dxa"/>
            <w:tcBorders>
              <w:bottom w:val="single" w:sz="4" w:space="0" w:color="auto"/>
            </w:tcBorders>
          </w:tcPr>
          <w:p w14:paraId="3793C518" w14:textId="08816272" w:rsidR="00E5301C" w:rsidRPr="00B3351D" w:rsidRDefault="00D264B7" w:rsidP="00380F39">
            <w:pPr>
              <w:jc w:val="center"/>
              <w:rPr>
                <w:rFonts w:ascii="Arial" w:hAnsi="Arial" w:cs="Arial"/>
                <w:b/>
              </w:rPr>
            </w:pPr>
            <w:r>
              <w:rPr>
                <w:rFonts w:ascii="Arial" w:hAnsi="Arial" w:cs="Arial"/>
                <w:b/>
              </w:rPr>
              <w:t xml:space="preserve">PRET TOTAL </w:t>
            </w:r>
            <w:r w:rsidRPr="00D264B7">
              <w:rPr>
                <w:rFonts w:ascii="Arial" w:hAnsi="Arial" w:cs="Arial"/>
                <w:bCs/>
              </w:rPr>
              <w:t>(Lei fara TVA)</w:t>
            </w:r>
          </w:p>
        </w:tc>
        <w:tc>
          <w:tcPr>
            <w:tcW w:w="1260" w:type="dxa"/>
            <w:tcBorders>
              <w:bottom w:val="single" w:sz="4" w:space="0" w:color="auto"/>
            </w:tcBorders>
          </w:tcPr>
          <w:p w14:paraId="45A6B2A3" w14:textId="0407BABE" w:rsidR="00E5301C" w:rsidRPr="00B3351D" w:rsidRDefault="00E5301C" w:rsidP="00380F39">
            <w:pPr>
              <w:jc w:val="center"/>
              <w:rPr>
                <w:rFonts w:ascii="Arial" w:hAnsi="Arial" w:cs="Arial"/>
                <w:b/>
              </w:rPr>
            </w:pPr>
            <w:r w:rsidRPr="00B3351D">
              <w:rPr>
                <w:rFonts w:ascii="Arial" w:hAnsi="Arial" w:cs="Arial"/>
                <w:b/>
              </w:rPr>
              <w:t>Termen  livrare</w:t>
            </w:r>
          </w:p>
        </w:tc>
      </w:tr>
      <w:tr w:rsidR="00E5301C" w:rsidRPr="00B3351D" w14:paraId="38AAF78E" w14:textId="77777777" w:rsidTr="00E5301C">
        <w:tc>
          <w:tcPr>
            <w:tcW w:w="1107" w:type="dxa"/>
            <w:tcBorders>
              <w:bottom w:val="single" w:sz="4" w:space="0" w:color="auto"/>
            </w:tcBorders>
          </w:tcPr>
          <w:p w14:paraId="0FCB739F" w14:textId="77777777" w:rsidR="00E5301C" w:rsidRPr="00B3351D" w:rsidRDefault="00E5301C" w:rsidP="00380F39">
            <w:pPr>
              <w:jc w:val="center"/>
              <w:rPr>
                <w:rFonts w:ascii="Arial" w:hAnsi="Arial" w:cs="Arial"/>
              </w:rPr>
            </w:pPr>
            <w:r w:rsidRPr="00B3351D">
              <w:rPr>
                <w:rFonts w:ascii="Arial" w:hAnsi="Arial" w:cs="Arial"/>
              </w:rPr>
              <w:t>0</w:t>
            </w:r>
          </w:p>
        </w:tc>
        <w:tc>
          <w:tcPr>
            <w:tcW w:w="6804" w:type="dxa"/>
            <w:tcBorders>
              <w:bottom w:val="single" w:sz="4" w:space="0" w:color="auto"/>
            </w:tcBorders>
          </w:tcPr>
          <w:p w14:paraId="0B1F635F" w14:textId="77777777" w:rsidR="00E5301C" w:rsidRPr="00B3351D" w:rsidRDefault="00E5301C" w:rsidP="00380F39">
            <w:pPr>
              <w:jc w:val="center"/>
              <w:rPr>
                <w:rFonts w:ascii="Arial" w:hAnsi="Arial" w:cs="Arial"/>
              </w:rPr>
            </w:pPr>
            <w:r w:rsidRPr="00B3351D">
              <w:rPr>
                <w:rFonts w:ascii="Arial" w:hAnsi="Arial" w:cs="Arial"/>
              </w:rPr>
              <w:t>1</w:t>
            </w:r>
          </w:p>
        </w:tc>
        <w:tc>
          <w:tcPr>
            <w:tcW w:w="729" w:type="dxa"/>
            <w:tcBorders>
              <w:bottom w:val="single" w:sz="4" w:space="0" w:color="auto"/>
            </w:tcBorders>
          </w:tcPr>
          <w:p w14:paraId="4E33E75D" w14:textId="77777777" w:rsidR="00E5301C" w:rsidRPr="00B3351D" w:rsidRDefault="00E5301C" w:rsidP="00380F39">
            <w:pPr>
              <w:jc w:val="center"/>
              <w:rPr>
                <w:rFonts w:ascii="Arial" w:hAnsi="Arial" w:cs="Arial"/>
              </w:rPr>
            </w:pPr>
            <w:r w:rsidRPr="00B3351D">
              <w:rPr>
                <w:rFonts w:ascii="Arial" w:hAnsi="Arial" w:cs="Arial"/>
              </w:rPr>
              <w:t>2</w:t>
            </w:r>
          </w:p>
        </w:tc>
        <w:tc>
          <w:tcPr>
            <w:tcW w:w="900" w:type="dxa"/>
            <w:tcBorders>
              <w:bottom w:val="single" w:sz="4" w:space="0" w:color="auto"/>
            </w:tcBorders>
          </w:tcPr>
          <w:p w14:paraId="383FA8F0" w14:textId="77777777" w:rsidR="00E5301C" w:rsidRPr="00B3351D" w:rsidRDefault="00E5301C" w:rsidP="00380F39">
            <w:pPr>
              <w:jc w:val="center"/>
              <w:rPr>
                <w:rFonts w:ascii="Arial" w:hAnsi="Arial" w:cs="Arial"/>
              </w:rPr>
            </w:pPr>
            <w:r w:rsidRPr="00B3351D">
              <w:rPr>
                <w:rFonts w:ascii="Arial" w:hAnsi="Arial" w:cs="Arial"/>
              </w:rPr>
              <w:t>3</w:t>
            </w:r>
          </w:p>
        </w:tc>
        <w:tc>
          <w:tcPr>
            <w:tcW w:w="1260" w:type="dxa"/>
            <w:tcBorders>
              <w:bottom w:val="single" w:sz="4" w:space="0" w:color="auto"/>
            </w:tcBorders>
          </w:tcPr>
          <w:p w14:paraId="0934D881" w14:textId="66AA7505" w:rsidR="00E5301C" w:rsidRPr="00B3351D" w:rsidRDefault="00D264B7" w:rsidP="00380F39">
            <w:pPr>
              <w:jc w:val="center"/>
              <w:rPr>
                <w:rFonts w:ascii="Arial" w:hAnsi="Arial" w:cs="Arial"/>
              </w:rPr>
            </w:pPr>
            <w:r>
              <w:rPr>
                <w:rFonts w:ascii="Arial" w:hAnsi="Arial" w:cs="Arial"/>
              </w:rPr>
              <w:t>4</w:t>
            </w:r>
          </w:p>
        </w:tc>
        <w:tc>
          <w:tcPr>
            <w:tcW w:w="1260" w:type="dxa"/>
            <w:tcBorders>
              <w:bottom w:val="single" w:sz="4" w:space="0" w:color="auto"/>
            </w:tcBorders>
          </w:tcPr>
          <w:p w14:paraId="162E05C1" w14:textId="34583734" w:rsidR="00E5301C" w:rsidRPr="00B3351D" w:rsidRDefault="00D264B7" w:rsidP="00380F39">
            <w:pPr>
              <w:jc w:val="center"/>
              <w:rPr>
                <w:rFonts w:ascii="Arial" w:hAnsi="Arial" w:cs="Arial"/>
              </w:rPr>
            </w:pPr>
            <w:r>
              <w:rPr>
                <w:rFonts w:ascii="Arial" w:hAnsi="Arial" w:cs="Arial"/>
              </w:rPr>
              <w:t>5</w:t>
            </w:r>
          </w:p>
        </w:tc>
        <w:tc>
          <w:tcPr>
            <w:tcW w:w="1260" w:type="dxa"/>
            <w:tcBorders>
              <w:bottom w:val="single" w:sz="4" w:space="0" w:color="auto"/>
            </w:tcBorders>
          </w:tcPr>
          <w:p w14:paraId="7D40C3F8" w14:textId="44D31B1F" w:rsidR="00E5301C" w:rsidRPr="00B3351D" w:rsidRDefault="00D264B7" w:rsidP="00380F39">
            <w:pPr>
              <w:jc w:val="center"/>
              <w:rPr>
                <w:rFonts w:ascii="Arial" w:hAnsi="Arial" w:cs="Arial"/>
              </w:rPr>
            </w:pPr>
            <w:r>
              <w:rPr>
                <w:rFonts w:ascii="Arial" w:hAnsi="Arial" w:cs="Arial"/>
              </w:rPr>
              <w:t>6</w:t>
            </w:r>
          </w:p>
        </w:tc>
      </w:tr>
      <w:tr w:rsidR="00463DF4" w:rsidRPr="00B3351D" w14:paraId="51CF3AC6" w14:textId="77777777" w:rsidTr="00E5301C">
        <w:tc>
          <w:tcPr>
            <w:tcW w:w="1107" w:type="dxa"/>
            <w:tcBorders>
              <w:bottom w:val="single" w:sz="4" w:space="0" w:color="auto"/>
            </w:tcBorders>
          </w:tcPr>
          <w:p w14:paraId="52E20B24" w14:textId="160E9260" w:rsidR="00463DF4" w:rsidRPr="00B3351D" w:rsidRDefault="00463DF4" w:rsidP="00380F39">
            <w:pPr>
              <w:jc w:val="center"/>
              <w:rPr>
                <w:rFonts w:ascii="Arial" w:hAnsi="Arial" w:cs="Arial"/>
              </w:rPr>
            </w:pPr>
            <w:r>
              <w:rPr>
                <w:rFonts w:ascii="Arial" w:hAnsi="Arial" w:cs="Arial"/>
              </w:rPr>
              <w:t>1</w:t>
            </w:r>
          </w:p>
        </w:tc>
        <w:tc>
          <w:tcPr>
            <w:tcW w:w="6804" w:type="dxa"/>
            <w:tcBorders>
              <w:bottom w:val="single" w:sz="4" w:space="0" w:color="auto"/>
            </w:tcBorders>
          </w:tcPr>
          <w:p w14:paraId="44D23959" w14:textId="1DA0A5A6" w:rsidR="00463DF4" w:rsidRPr="00B3351D" w:rsidRDefault="00463DF4" w:rsidP="00380F39">
            <w:pPr>
              <w:jc w:val="center"/>
              <w:rPr>
                <w:rFonts w:ascii="Arial" w:hAnsi="Arial" w:cs="Arial"/>
              </w:rPr>
            </w:pPr>
            <w:r w:rsidRPr="00463DF4">
              <w:rPr>
                <w:rFonts w:ascii="Arial" w:hAnsi="Arial" w:cs="Arial"/>
              </w:rPr>
              <w:t>Modul pompa COPRA, cod A-82.213.000 SWAN ( Elvetia )</w:t>
            </w:r>
          </w:p>
        </w:tc>
        <w:tc>
          <w:tcPr>
            <w:tcW w:w="729" w:type="dxa"/>
            <w:tcBorders>
              <w:bottom w:val="single" w:sz="4" w:space="0" w:color="auto"/>
            </w:tcBorders>
          </w:tcPr>
          <w:p w14:paraId="4FEED9EE" w14:textId="32B24AE6" w:rsidR="00463DF4" w:rsidRPr="00B3351D" w:rsidRDefault="00463DF4" w:rsidP="00380F39">
            <w:pPr>
              <w:jc w:val="center"/>
              <w:rPr>
                <w:rFonts w:ascii="Arial" w:hAnsi="Arial" w:cs="Arial"/>
              </w:rPr>
            </w:pPr>
            <w:r w:rsidRPr="00B3351D">
              <w:rPr>
                <w:rFonts w:ascii="Arial" w:hAnsi="Arial" w:cs="Arial"/>
              </w:rPr>
              <w:t>buc</w:t>
            </w:r>
          </w:p>
        </w:tc>
        <w:tc>
          <w:tcPr>
            <w:tcW w:w="900" w:type="dxa"/>
            <w:tcBorders>
              <w:bottom w:val="single" w:sz="4" w:space="0" w:color="auto"/>
            </w:tcBorders>
          </w:tcPr>
          <w:p w14:paraId="192B6E0F" w14:textId="26FF770C" w:rsidR="00463DF4" w:rsidRPr="00B3351D" w:rsidRDefault="00463DF4" w:rsidP="00380F39">
            <w:pPr>
              <w:jc w:val="center"/>
              <w:rPr>
                <w:rFonts w:ascii="Arial" w:hAnsi="Arial" w:cs="Arial"/>
              </w:rPr>
            </w:pPr>
            <w:r>
              <w:rPr>
                <w:rFonts w:ascii="Arial" w:hAnsi="Arial" w:cs="Arial"/>
              </w:rPr>
              <w:t>1</w:t>
            </w:r>
          </w:p>
        </w:tc>
        <w:tc>
          <w:tcPr>
            <w:tcW w:w="1260" w:type="dxa"/>
            <w:tcBorders>
              <w:bottom w:val="single" w:sz="4" w:space="0" w:color="auto"/>
            </w:tcBorders>
          </w:tcPr>
          <w:p w14:paraId="3229ECD3" w14:textId="77777777" w:rsidR="00463DF4" w:rsidRDefault="00463DF4" w:rsidP="00380F39">
            <w:pPr>
              <w:jc w:val="center"/>
              <w:rPr>
                <w:rFonts w:ascii="Arial" w:hAnsi="Arial" w:cs="Arial"/>
              </w:rPr>
            </w:pPr>
          </w:p>
        </w:tc>
        <w:tc>
          <w:tcPr>
            <w:tcW w:w="1260" w:type="dxa"/>
            <w:tcBorders>
              <w:bottom w:val="single" w:sz="4" w:space="0" w:color="auto"/>
            </w:tcBorders>
          </w:tcPr>
          <w:p w14:paraId="0D6F170C" w14:textId="77777777" w:rsidR="00463DF4" w:rsidRDefault="00463DF4" w:rsidP="00380F39">
            <w:pPr>
              <w:jc w:val="center"/>
              <w:rPr>
                <w:rFonts w:ascii="Arial" w:hAnsi="Arial" w:cs="Arial"/>
              </w:rPr>
            </w:pPr>
          </w:p>
        </w:tc>
        <w:tc>
          <w:tcPr>
            <w:tcW w:w="1260" w:type="dxa"/>
            <w:tcBorders>
              <w:bottom w:val="single" w:sz="4" w:space="0" w:color="auto"/>
            </w:tcBorders>
          </w:tcPr>
          <w:p w14:paraId="79D3EA44" w14:textId="77777777" w:rsidR="00463DF4" w:rsidRDefault="00463DF4" w:rsidP="00380F39">
            <w:pPr>
              <w:jc w:val="center"/>
              <w:rPr>
                <w:rFonts w:ascii="Arial" w:hAnsi="Arial" w:cs="Arial"/>
              </w:rPr>
            </w:pPr>
          </w:p>
        </w:tc>
      </w:tr>
      <w:tr w:rsidR="00E5301C" w:rsidRPr="00B3351D" w14:paraId="71459E3C" w14:textId="77777777" w:rsidTr="00E5301C">
        <w:tc>
          <w:tcPr>
            <w:tcW w:w="1107" w:type="dxa"/>
            <w:tcBorders>
              <w:top w:val="single" w:sz="4" w:space="0" w:color="auto"/>
              <w:bottom w:val="single" w:sz="4" w:space="0" w:color="auto"/>
            </w:tcBorders>
            <w:vAlign w:val="center"/>
          </w:tcPr>
          <w:p w14:paraId="52B71693" w14:textId="5C0FA0D2" w:rsidR="00E5301C" w:rsidRPr="00463DF4" w:rsidRDefault="00463DF4" w:rsidP="00380F39">
            <w:pPr>
              <w:jc w:val="center"/>
              <w:rPr>
                <w:rFonts w:ascii="Arial" w:hAnsi="Arial" w:cs="Arial"/>
                <w:bCs/>
              </w:rPr>
            </w:pPr>
            <w:r w:rsidRPr="00463DF4">
              <w:rPr>
                <w:rFonts w:ascii="Arial" w:hAnsi="Arial" w:cs="Arial"/>
                <w:bCs/>
              </w:rPr>
              <w:t>2</w:t>
            </w:r>
          </w:p>
        </w:tc>
        <w:tc>
          <w:tcPr>
            <w:tcW w:w="6804" w:type="dxa"/>
            <w:tcBorders>
              <w:top w:val="single" w:sz="4" w:space="0" w:color="auto"/>
              <w:bottom w:val="single" w:sz="4" w:space="0" w:color="auto"/>
            </w:tcBorders>
          </w:tcPr>
          <w:p w14:paraId="54E9D546" w14:textId="093A91FE" w:rsidR="00E5301C" w:rsidRPr="00B3351D" w:rsidRDefault="00463DF4" w:rsidP="00380F39">
            <w:pPr>
              <w:jc w:val="both"/>
              <w:rPr>
                <w:rFonts w:ascii="Arial" w:hAnsi="Arial" w:cs="Arial"/>
                <w:lang w:val="fr-FR"/>
              </w:rPr>
            </w:pPr>
            <w:r w:rsidRPr="00463DF4">
              <w:rPr>
                <w:rFonts w:ascii="Arial" w:hAnsi="Arial" w:cs="Arial"/>
              </w:rPr>
              <w:t>Filtru, cod H-600-R-SS-L-1/4-230, Ham-Let</w:t>
            </w:r>
          </w:p>
        </w:tc>
        <w:tc>
          <w:tcPr>
            <w:tcW w:w="729" w:type="dxa"/>
            <w:tcBorders>
              <w:top w:val="single" w:sz="4" w:space="0" w:color="auto"/>
              <w:bottom w:val="single" w:sz="4" w:space="0" w:color="auto"/>
            </w:tcBorders>
            <w:vAlign w:val="center"/>
          </w:tcPr>
          <w:p w14:paraId="29A7D066" w14:textId="77777777" w:rsidR="00E5301C" w:rsidRPr="00B3351D" w:rsidRDefault="00E5301C" w:rsidP="00380F39">
            <w:pPr>
              <w:jc w:val="center"/>
              <w:rPr>
                <w:rFonts w:ascii="Arial" w:hAnsi="Arial" w:cs="Arial"/>
              </w:rPr>
            </w:pPr>
            <w:r w:rsidRPr="00B3351D">
              <w:rPr>
                <w:rFonts w:ascii="Arial" w:hAnsi="Arial" w:cs="Arial"/>
              </w:rPr>
              <w:t>buc</w:t>
            </w:r>
          </w:p>
        </w:tc>
        <w:tc>
          <w:tcPr>
            <w:tcW w:w="900" w:type="dxa"/>
            <w:tcBorders>
              <w:top w:val="single" w:sz="4" w:space="0" w:color="auto"/>
              <w:bottom w:val="single" w:sz="4" w:space="0" w:color="auto"/>
            </w:tcBorders>
            <w:vAlign w:val="center"/>
          </w:tcPr>
          <w:p w14:paraId="25F29719" w14:textId="18FC9271" w:rsidR="00E5301C" w:rsidRPr="00B3351D" w:rsidRDefault="00463DF4" w:rsidP="00380F39">
            <w:pPr>
              <w:jc w:val="center"/>
              <w:rPr>
                <w:rFonts w:ascii="Arial" w:hAnsi="Arial" w:cs="Arial"/>
              </w:rPr>
            </w:pPr>
            <w:r>
              <w:rPr>
                <w:rFonts w:ascii="Arial" w:hAnsi="Arial" w:cs="Arial"/>
              </w:rPr>
              <w:t>4</w:t>
            </w:r>
          </w:p>
        </w:tc>
        <w:tc>
          <w:tcPr>
            <w:tcW w:w="1260" w:type="dxa"/>
            <w:tcBorders>
              <w:top w:val="single" w:sz="4" w:space="0" w:color="auto"/>
              <w:bottom w:val="single" w:sz="4" w:space="0" w:color="auto"/>
            </w:tcBorders>
          </w:tcPr>
          <w:p w14:paraId="205D3E12" w14:textId="77777777" w:rsidR="00E5301C" w:rsidRPr="00B3351D" w:rsidRDefault="00E5301C" w:rsidP="00380F39">
            <w:pPr>
              <w:jc w:val="center"/>
              <w:rPr>
                <w:rFonts w:ascii="Arial" w:hAnsi="Arial" w:cs="Arial"/>
              </w:rPr>
            </w:pPr>
          </w:p>
        </w:tc>
        <w:tc>
          <w:tcPr>
            <w:tcW w:w="1260" w:type="dxa"/>
            <w:tcBorders>
              <w:top w:val="single" w:sz="4" w:space="0" w:color="auto"/>
              <w:bottom w:val="single" w:sz="4" w:space="0" w:color="auto"/>
            </w:tcBorders>
          </w:tcPr>
          <w:p w14:paraId="286CE16A" w14:textId="77777777" w:rsidR="00E5301C" w:rsidRPr="00B3351D" w:rsidRDefault="00E5301C" w:rsidP="00380F39">
            <w:pPr>
              <w:jc w:val="center"/>
              <w:rPr>
                <w:rFonts w:ascii="Arial" w:hAnsi="Arial" w:cs="Arial"/>
              </w:rPr>
            </w:pPr>
          </w:p>
        </w:tc>
        <w:tc>
          <w:tcPr>
            <w:tcW w:w="1260" w:type="dxa"/>
            <w:tcBorders>
              <w:top w:val="single" w:sz="4" w:space="0" w:color="auto"/>
              <w:bottom w:val="single" w:sz="4" w:space="0" w:color="auto"/>
            </w:tcBorders>
            <w:vAlign w:val="center"/>
          </w:tcPr>
          <w:p w14:paraId="669B5CD7" w14:textId="74DBDCEC" w:rsidR="00E5301C" w:rsidRPr="00B3351D" w:rsidRDefault="00E5301C" w:rsidP="00380F39">
            <w:pPr>
              <w:jc w:val="center"/>
              <w:rPr>
                <w:rFonts w:ascii="Arial" w:hAnsi="Arial" w:cs="Arial"/>
              </w:rPr>
            </w:pPr>
          </w:p>
        </w:tc>
      </w:tr>
      <w:tr w:rsidR="00E5301C" w:rsidRPr="00B3351D" w14:paraId="7B87194E" w14:textId="77777777" w:rsidTr="00457ED7">
        <w:tc>
          <w:tcPr>
            <w:tcW w:w="10800" w:type="dxa"/>
            <w:gridSpan w:val="5"/>
            <w:tcBorders>
              <w:top w:val="single" w:sz="4" w:space="0" w:color="auto"/>
              <w:bottom w:val="single" w:sz="4" w:space="0" w:color="auto"/>
            </w:tcBorders>
            <w:vAlign w:val="center"/>
          </w:tcPr>
          <w:p w14:paraId="1E3916DE" w14:textId="78124A66" w:rsidR="00E5301C" w:rsidRPr="00D264B7" w:rsidRDefault="00E5301C" w:rsidP="00380F39">
            <w:pPr>
              <w:jc w:val="center"/>
              <w:rPr>
                <w:rFonts w:ascii="Arial" w:hAnsi="Arial" w:cs="Arial"/>
                <w:b/>
                <w:bCs/>
              </w:rPr>
            </w:pPr>
            <w:r w:rsidRPr="00D264B7">
              <w:rPr>
                <w:rFonts w:ascii="Arial" w:hAnsi="Arial" w:cs="Arial"/>
                <w:b/>
                <w:bCs/>
              </w:rPr>
              <w:t>TOTAL(lei fara TVA)</w:t>
            </w:r>
          </w:p>
        </w:tc>
        <w:tc>
          <w:tcPr>
            <w:tcW w:w="1260" w:type="dxa"/>
            <w:tcBorders>
              <w:top w:val="single" w:sz="4" w:space="0" w:color="auto"/>
              <w:bottom w:val="single" w:sz="4" w:space="0" w:color="auto"/>
            </w:tcBorders>
          </w:tcPr>
          <w:p w14:paraId="0F2F0C88" w14:textId="77777777" w:rsidR="00E5301C" w:rsidRPr="00B3351D" w:rsidRDefault="00E5301C" w:rsidP="00380F39">
            <w:pPr>
              <w:jc w:val="center"/>
              <w:rPr>
                <w:rFonts w:ascii="Arial" w:hAnsi="Arial" w:cs="Arial"/>
              </w:rPr>
            </w:pPr>
          </w:p>
        </w:tc>
        <w:tc>
          <w:tcPr>
            <w:tcW w:w="1260" w:type="dxa"/>
            <w:tcBorders>
              <w:top w:val="single" w:sz="4" w:space="0" w:color="auto"/>
              <w:bottom w:val="single" w:sz="4" w:space="0" w:color="auto"/>
            </w:tcBorders>
            <w:vAlign w:val="center"/>
          </w:tcPr>
          <w:p w14:paraId="1B0074A2" w14:textId="77777777" w:rsidR="00E5301C" w:rsidRPr="00B3351D" w:rsidRDefault="00E5301C" w:rsidP="00380F39">
            <w:pPr>
              <w:jc w:val="center"/>
              <w:rPr>
                <w:rFonts w:ascii="Arial" w:hAnsi="Arial" w:cs="Arial"/>
              </w:rPr>
            </w:pPr>
          </w:p>
        </w:tc>
      </w:tr>
    </w:tbl>
    <w:p w14:paraId="0C8BA889" w14:textId="77777777" w:rsidR="00ED0811" w:rsidRPr="00BD62D2" w:rsidRDefault="00ED0811" w:rsidP="00082A04">
      <w:pPr>
        <w:rPr>
          <w:sz w:val="26"/>
          <w:szCs w:val="26"/>
        </w:rPr>
      </w:pPr>
    </w:p>
    <w:p w14:paraId="64CD56BA" w14:textId="77777777" w:rsidR="00FE4305" w:rsidRPr="00D264B7" w:rsidRDefault="00FE4305" w:rsidP="00FE4305">
      <w:pPr>
        <w:ind w:left="708" w:firstLine="708"/>
        <w:rPr>
          <w:b/>
          <w:bCs/>
          <w:sz w:val="26"/>
          <w:szCs w:val="26"/>
        </w:rPr>
      </w:pPr>
      <w:r>
        <w:rPr>
          <w:sz w:val="26"/>
          <w:szCs w:val="26"/>
        </w:rPr>
        <w:tab/>
      </w:r>
      <w:r>
        <w:rPr>
          <w:sz w:val="26"/>
          <w:szCs w:val="26"/>
        </w:rPr>
        <w:tab/>
      </w:r>
      <w:r w:rsidRPr="00D264B7">
        <w:rPr>
          <w:b/>
          <w:bCs/>
          <w:sz w:val="26"/>
          <w:szCs w:val="26"/>
        </w:rPr>
        <w:t>BENEFICIAR,</w:t>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t>FURNIZOR,</w:t>
      </w:r>
    </w:p>
    <w:p w14:paraId="3484F7EF" w14:textId="7D8B8AF4" w:rsidR="00FE4305" w:rsidRPr="00D264B7" w:rsidRDefault="00FE4305" w:rsidP="00FE4305">
      <w:pPr>
        <w:rPr>
          <w:sz w:val="26"/>
          <w:szCs w:val="26"/>
        </w:rPr>
      </w:pPr>
      <w:r>
        <w:rPr>
          <w:sz w:val="26"/>
          <w:szCs w:val="26"/>
        </w:rPr>
        <w:tab/>
      </w:r>
      <w:r>
        <w:rPr>
          <w:sz w:val="26"/>
          <w:szCs w:val="26"/>
        </w:rPr>
        <w:tab/>
      </w:r>
      <w:r w:rsidRPr="00D264B7">
        <w:rPr>
          <w:sz w:val="26"/>
          <w:szCs w:val="26"/>
        </w:rPr>
        <w:t>DIRECTOR  TEHNIC</w:t>
      </w:r>
    </w:p>
    <w:p w14:paraId="6C2867E9" w14:textId="61ECBA57" w:rsidR="00FE4305" w:rsidRPr="00D264B7" w:rsidRDefault="00FE4305" w:rsidP="00FE4305">
      <w:pPr>
        <w:rPr>
          <w:sz w:val="26"/>
          <w:szCs w:val="26"/>
        </w:rPr>
      </w:pPr>
      <w:r w:rsidRPr="00D264B7">
        <w:rPr>
          <w:sz w:val="26"/>
          <w:szCs w:val="26"/>
        </w:rPr>
        <w:tab/>
      </w:r>
      <w:r w:rsidRPr="00D264B7">
        <w:rPr>
          <w:sz w:val="26"/>
          <w:szCs w:val="26"/>
        </w:rPr>
        <w:tab/>
      </w:r>
      <w:r w:rsidR="00B23610" w:rsidRPr="00D264B7">
        <w:rPr>
          <w:sz w:val="26"/>
          <w:szCs w:val="26"/>
        </w:rPr>
        <w:t>Stelian Mazilu</w:t>
      </w:r>
      <w:r w:rsidRPr="00D264B7">
        <w:rPr>
          <w:sz w:val="26"/>
          <w:szCs w:val="26"/>
        </w:rPr>
        <w:t xml:space="preserve"> </w:t>
      </w:r>
    </w:p>
    <w:p w14:paraId="6527388C" w14:textId="77777777" w:rsidR="00FE4305" w:rsidRPr="00D264B7" w:rsidRDefault="00FE4305" w:rsidP="00FE4305">
      <w:pPr>
        <w:rPr>
          <w:sz w:val="26"/>
          <w:szCs w:val="26"/>
        </w:rPr>
      </w:pPr>
    </w:p>
    <w:p w14:paraId="2CB14A12" w14:textId="7B70187A" w:rsidR="00FE4305" w:rsidRPr="00D264B7" w:rsidRDefault="00FE4305" w:rsidP="00D264B7">
      <w:pPr>
        <w:ind w:left="708" w:firstLine="708"/>
        <w:rPr>
          <w:sz w:val="26"/>
          <w:szCs w:val="26"/>
          <w:lang w:val="fr-FR"/>
        </w:rPr>
      </w:pPr>
      <w:r w:rsidRPr="00D264B7">
        <w:rPr>
          <w:sz w:val="26"/>
          <w:szCs w:val="26"/>
        </w:rPr>
        <w:t xml:space="preserve">SERVICIUL </w:t>
      </w:r>
      <w:r w:rsidR="00D264B7" w:rsidRPr="00D264B7">
        <w:rPr>
          <w:sz w:val="26"/>
          <w:szCs w:val="26"/>
        </w:rPr>
        <w:t xml:space="preserve">TEHNIC SI </w:t>
      </w:r>
      <w:r w:rsidRPr="00D264B7">
        <w:rPr>
          <w:sz w:val="26"/>
          <w:szCs w:val="26"/>
        </w:rPr>
        <w:t>COORDONARE MENTENANTA</w:t>
      </w:r>
    </w:p>
    <w:p w14:paraId="6F4FF18E" w14:textId="4CDC4916" w:rsidR="00FE4305" w:rsidRPr="00EF4FFD" w:rsidRDefault="00FE4305" w:rsidP="00FE4305">
      <w:pPr>
        <w:rPr>
          <w:color w:val="FF0000"/>
          <w:sz w:val="26"/>
          <w:szCs w:val="26"/>
          <w:lang w:val="fr-FR"/>
        </w:rPr>
      </w:pPr>
      <w:r>
        <w:rPr>
          <w:color w:val="FF0000"/>
          <w:sz w:val="26"/>
          <w:szCs w:val="26"/>
        </w:rPr>
        <w:tab/>
      </w:r>
      <w:r>
        <w:rPr>
          <w:color w:val="FF0000"/>
          <w:sz w:val="26"/>
          <w:szCs w:val="26"/>
        </w:rPr>
        <w:tab/>
      </w:r>
      <w:r w:rsidR="00AB1A00" w:rsidRPr="00AB1A00">
        <w:rPr>
          <w:sz w:val="26"/>
          <w:szCs w:val="26"/>
        </w:rPr>
        <w:t>Horia Radocea</w:t>
      </w:r>
    </w:p>
    <w:p w14:paraId="68F2C294" w14:textId="77777777" w:rsidR="00FE4305" w:rsidRDefault="00FE4305" w:rsidP="00FE4305">
      <w:pPr>
        <w:rPr>
          <w:color w:val="FF0000"/>
          <w:sz w:val="26"/>
          <w:szCs w:val="26"/>
        </w:rPr>
      </w:pPr>
    </w:p>
    <w:p w14:paraId="441F9A7B" w14:textId="77777777"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2CB29FFB" w14:textId="196AC7CD" w:rsidR="00ED0811" w:rsidRDefault="00D264B7" w:rsidP="00082A04">
      <w:pPr>
        <w:rPr>
          <w:color w:val="000000"/>
          <w:sz w:val="26"/>
          <w:szCs w:val="26"/>
        </w:rPr>
      </w:pPr>
      <w:r>
        <w:rPr>
          <w:color w:val="000000"/>
          <w:sz w:val="26"/>
          <w:szCs w:val="26"/>
        </w:rPr>
        <w:tab/>
      </w:r>
      <w:r>
        <w:rPr>
          <w:color w:val="000000"/>
          <w:sz w:val="26"/>
          <w:szCs w:val="26"/>
        </w:rPr>
        <w:tab/>
        <w:t xml:space="preserve">Antoanela Iordache                                  </w:t>
      </w:r>
      <w:r w:rsidR="00463DF4">
        <w:rPr>
          <w:color w:val="000000"/>
          <w:sz w:val="26"/>
          <w:szCs w:val="26"/>
        </w:rPr>
        <w:t>Andreea Tudor</w:t>
      </w:r>
    </w:p>
    <w:p w14:paraId="0B763E0C" w14:textId="5BB0275D" w:rsidR="00D264B7" w:rsidRPr="00BD62D2" w:rsidRDefault="00D264B7" w:rsidP="00082A04">
      <w:pPr>
        <w:rPr>
          <w:color w:val="000000"/>
          <w:sz w:val="26"/>
          <w:szCs w:val="26"/>
        </w:rPr>
        <w:sectPr w:rsidR="00D264B7" w:rsidRPr="00BD62D2" w:rsidSect="009E6796">
          <w:pgSz w:w="16838" w:h="11906" w:orient="landscape"/>
          <w:pgMar w:top="284" w:right="709" w:bottom="1418" w:left="340" w:header="709" w:footer="709" w:gutter="0"/>
          <w:cols w:space="708"/>
          <w:docGrid w:linePitch="360"/>
        </w:sectPr>
      </w:pPr>
      <w:r>
        <w:rPr>
          <w:color w:val="000000"/>
          <w:sz w:val="26"/>
          <w:szCs w:val="26"/>
        </w:rPr>
        <w:tab/>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63DF1D88" w:rsidR="001349BA" w:rsidRDefault="001349BA" w:rsidP="001349BA">
      <w:pPr>
        <w:ind w:firstLine="5387"/>
        <w:jc w:val="right"/>
        <w:rPr>
          <w:caps/>
          <w:sz w:val="22"/>
          <w:szCs w:val="22"/>
          <w:lang w:val="es-ES"/>
        </w:rPr>
      </w:pPr>
      <w:r>
        <w:rPr>
          <w:caps/>
          <w:sz w:val="22"/>
          <w:szCs w:val="22"/>
          <w:lang w:val="es-ES"/>
        </w:rPr>
        <w:t>LA CONTRACTUL NR. ...</w:t>
      </w:r>
      <w:r w:rsidR="00823DB6">
        <w:rPr>
          <w:caps/>
          <w:sz w:val="22"/>
          <w:szCs w:val="22"/>
          <w:lang w:val="es-ES"/>
        </w:rPr>
        <w:t>................./2026</w:t>
      </w:r>
      <w:r>
        <w:rPr>
          <w:caps/>
          <w:sz w:val="22"/>
          <w:szCs w:val="22"/>
          <w:lang w:val="es-ES"/>
        </w:rPr>
        <w:t>.</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w:t>
      </w:r>
      <w:r>
        <w:rPr>
          <w:sz w:val="23"/>
          <w:szCs w:val="23"/>
        </w:rPr>
        <w:lastRenderedPageBreak/>
        <w:t>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r>
        <w:fldChar w:fldCharType="begin"/>
      </w:r>
      <w:r>
        <w:instrText>HYPERLINK "mailto:dpo@elcen.ro"</w:instrText>
      </w:r>
      <w:r>
        <w:fldChar w:fldCharType="separate"/>
      </w:r>
      <w:r>
        <w:rPr>
          <w:rStyle w:val="Hyperlink"/>
          <w:sz w:val="23"/>
          <w:szCs w:val="23"/>
        </w:rPr>
        <w:t>dpo@elcen.ro</w:t>
      </w:r>
      <w:r>
        <w:fldChar w:fldCharType="end"/>
      </w:r>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854749" w:rsidRDefault="001349BA" w:rsidP="001349BA">
      <w:pPr>
        <w:ind w:left="708" w:firstLine="708"/>
        <w:rPr>
          <w:b/>
          <w:bCs/>
          <w:sz w:val="26"/>
          <w:szCs w:val="26"/>
        </w:rPr>
      </w:pPr>
      <w:r w:rsidRPr="00854749">
        <w:rPr>
          <w:b/>
          <w:bCs/>
          <w:sz w:val="26"/>
          <w:szCs w:val="26"/>
        </w:rPr>
        <w:t>BENEFICIAR,</w:t>
      </w:r>
      <w:r w:rsidRPr="00854749">
        <w:rPr>
          <w:b/>
          <w:bCs/>
          <w:sz w:val="26"/>
          <w:szCs w:val="26"/>
        </w:rPr>
        <w:tab/>
      </w:r>
      <w:r w:rsidRPr="00854749">
        <w:rPr>
          <w:b/>
          <w:bCs/>
          <w:sz w:val="26"/>
          <w:szCs w:val="26"/>
        </w:rPr>
        <w:tab/>
      </w:r>
      <w:r w:rsidRPr="00854749">
        <w:rPr>
          <w:b/>
          <w:bCs/>
          <w:sz w:val="26"/>
          <w:szCs w:val="26"/>
        </w:rPr>
        <w:tab/>
      </w:r>
      <w:r w:rsidRPr="00854749">
        <w:rPr>
          <w:b/>
          <w:bCs/>
          <w:sz w:val="26"/>
          <w:szCs w:val="26"/>
        </w:rPr>
        <w:tab/>
      </w:r>
      <w:r w:rsidRPr="00854749">
        <w:rPr>
          <w:b/>
          <w:bCs/>
          <w:sz w:val="26"/>
          <w:szCs w:val="26"/>
        </w:rPr>
        <w:tab/>
        <w:t>FURNIZOR,</w:t>
      </w:r>
    </w:p>
    <w:p w14:paraId="150E2F1C" w14:textId="77777777" w:rsidR="00FE4305" w:rsidRPr="00854749" w:rsidRDefault="00FE4305" w:rsidP="00FE4305">
      <w:pPr>
        <w:rPr>
          <w:sz w:val="26"/>
          <w:szCs w:val="26"/>
        </w:rPr>
      </w:pPr>
      <w:r w:rsidRPr="00854749">
        <w:rPr>
          <w:sz w:val="26"/>
          <w:szCs w:val="26"/>
        </w:rPr>
        <w:t xml:space="preserve">DIRECTOR TEHNIC </w:t>
      </w:r>
    </w:p>
    <w:p w14:paraId="5C320AC7" w14:textId="77777777" w:rsidR="00FE4305" w:rsidRPr="00854749" w:rsidRDefault="00B23610" w:rsidP="00FE4305">
      <w:pPr>
        <w:rPr>
          <w:sz w:val="26"/>
          <w:szCs w:val="26"/>
        </w:rPr>
      </w:pPr>
      <w:r w:rsidRPr="00854749">
        <w:rPr>
          <w:sz w:val="26"/>
          <w:szCs w:val="26"/>
          <w:lang w:val="es-ES"/>
        </w:rPr>
        <w:t>Stelian Mazilu</w:t>
      </w:r>
    </w:p>
    <w:p w14:paraId="01B84E0C" w14:textId="77777777" w:rsidR="00FE4305" w:rsidRPr="00854749" w:rsidRDefault="00FE4305" w:rsidP="00FE4305">
      <w:pPr>
        <w:rPr>
          <w:sz w:val="26"/>
          <w:szCs w:val="26"/>
          <w:lang w:val="es-ES"/>
        </w:rPr>
      </w:pPr>
      <w:r w:rsidRPr="00854749">
        <w:rPr>
          <w:sz w:val="26"/>
          <w:szCs w:val="26"/>
        </w:rPr>
        <w:tab/>
      </w:r>
    </w:p>
    <w:p w14:paraId="72652C53" w14:textId="77777777" w:rsidR="00CC41F7" w:rsidRDefault="00FE4305" w:rsidP="00FE4305">
      <w:pPr>
        <w:rPr>
          <w:sz w:val="26"/>
          <w:szCs w:val="26"/>
          <w:lang w:val="fr-FR"/>
        </w:rPr>
      </w:pPr>
      <w:r w:rsidRPr="00854749">
        <w:rPr>
          <w:sz w:val="26"/>
          <w:szCs w:val="26"/>
          <w:lang w:val="fr-FR"/>
        </w:rPr>
        <w:t xml:space="preserve">SERVICIUL </w:t>
      </w:r>
      <w:r w:rsidR="00854749" w:rsidRPr="00854749">
        <w:rPr>
          <w:sz w:val="26"/>
          <w:szCs w:val="26"/>
          <w:lang w:val="fr-FR"/>
        </w:rPr>
        <w:t xml:space="preserve">TEHNIC SI </w:t>
      </w:r>
    </w:p>
    <w:p w14:paraId="1696D5D7" w14:textId="691554DA" w:rsidR="00FE4305" w:rsidRPr="00854749" w:rsidRDefault="00FE4305" w:rsidP="00FE4305">
      <w:pPr>
        <w:rPr>
          <w:sz w:val="26"/>
          <w:szCs w:val="26"/>
          <w:lang w:val="fr-FR"/>
        </w:rPr>
      </w:pPr>
      <w:r w:rsidRPr="00854749">
        <w:rPr>
          <w:sz w:val="26"/>
          <w:szCs w:val="26"/>
          <w:lang w:val="fr-FR"/>
        </w:rPr>
        <w:t>COORDONARE MENTENANTA,</w:t>
      </w:r>
    </w:p>
    <w:p w14:paraId="26CB86E7" w14:textId="0606760E" w:rsidR="00FE4305" w:rsidRPr="00E17B2D" w:rsidRDefault="00AF2B9F" w:rsidP="00FE4305">
      <w:pPr>
        <w:rPr>
          <w:color w:val="00B0F0"/>
          <w:sz w:val="26"/>
          <w:szCs w:val="26"/>
          <w:lang w:val="fr-FR"/>
        </w:rPr>
      </w:pPr>
      <w:r w:rsidRPr="00AB1A00">
        <w:rPr>
          <w:sz w:val="26"/>
          <w:szCs w:val="26"/>
        </w:rPr>
        <w:t>Horia Radocea</w:t>
      </w:r>
      <w:r w:rsidR="00FE4305" w:rsidRPr="00E17B2D">
        <w:rPr>
          <w:color w:val="00B0F0"/>
          <w:sz w:val="26"/>
          <w:szCs w:val="26"/>
          <w:lang w:val="fr-FR"/>
        </w:rPr>
        <w:tab/>
      </w:r>
    </w:p>
    <w:p w14:paraId="429C3F6E" w14:textId="77777777" w:rsidR="009E1334" w:rsidRDefault="009E1334" w:rsidP="00FE4305">
      <w:pPr>
        <w:rPr>
          <w:color w:val="9BBB59"/>
          <w:sz w:val="26"/>
          <w:szCs w:val="26"/>
        </w:rPr>
      </w:pPr>
    </w:p>
    <w:p w14:paraId="2602F8EE" w14:textId="77777777"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302E8F4B" w14:textId="61B28CDE" w:rsidR="00854749" w:rsidRPr="001349BA" w:rsidRDefault="00854749" w:rsidP="00FE4305">
      <w:pPr>
        <w:rPr>
          <w:color w:val="FF0000"/>
          <w:sz w:val="26"/>
          <w:szCs w:val="26"/>
          <w:lang w:val="fr-FR"/>
        </w:rPr>
      </w:pPr>
      <w:r>
        <w:rPr>
          <w:sz w:val="26"/>
          <w:szCs w:val="26"/>
        </w:rPr>
        <w:t xml:space="preserve">Antoanela Iordache            </w:t>
      </w:r>
      <w:r w:rsidR="00B606D7">
        <w:rPr>
          <w:color w:val="000000"/>
          <w:sz w:val="26"/>
          <w:szCs w:val="26"/>
        </w:rPr>
        <w:t>Andreea Tudor</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1353B7B2" w14:textId="77777777" w:rsidR="007E06AA" w:rsidRDefault="007E06AA" w:rsidP="00082A04">
      <w:pPr>
        <w:jc w:val="center"/>
        <w:rPr>
          <w:caps/>
          <w:color w:val="808080"/>
          <w:sz w:val="28"/>
          <w:szCs w:val="28"/>
        </w:rPr>
      </w:pPr>
    </w:p>
    <w:p w14:paraId="53423396" w14:textId="77777777" w:rsidR="007E06AA" w:rsidRDefault="007E06AA" w:rsidP="00082A04">
      <w:pPr>
        <w:jc w:val="center"/>
        <w:rPr>
          <w:caps/>
          <w:color w:val="808080"/>
          <w:sz w:val="28"/>
          <w:szCs w:val="28"/>
        </w:rPr>
      </w:pPr>
    </w:p>
    <w:p w14:paraId="03CE1D9C" w14:textId="77777777" w:rsidR="007E06AA" w:rsidRDefault="007E06AA" w:rsidP="00082A04">
      <w:pPr>
        <w:jc w:val="center"/>
        <w:rPr>
          <w:caps/>
          <w:color w:val="808080"/>
          <w:sz w:val="28"/>
          <w:szCs w:val="28"/>
        </w:rPr>
      </w:pPr>
    </w:p>
    <w:p w14:paraId="20014E59" w14:textId="77777777" w:rsidR="007E06AA" w:rsidRDefault="007E06AA" w:rsidP="00082A04">
      <w:pPr>
        <w:jc w:val="center"/>
        <w:rPr>
          <w:caps/>
          <w:color w:val="808080"/>
          <w:sz w:val="28"/>
          <w:szCs w:val="28"/>
        </w:rPr>
      </w:pPr>
    </w:p>
    <w:p w14:paraId="1A56FC97" w14:textId="77777777" w:rsidR="007E06AA" w:rsidRDefault="007E06A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21291E42" w14:textId="77777777" w:rsidR="007E06AA" w:rsidRDefault="007E06AA" w:rsidP="00082A04">
      <w:pPr>
        <w:jc w:val="center"/>
        <w:rPr>
          <w:b/>
          <w:sz w:val="26"/>
          <w:szCs w:val="26"/>
        </w:rPr>
      </w:pPr>
    </w:p>
    <w:p w14:paraId="15C67ED0" w14:textId="77777777" w:rsidR="007E06AA" w:rsidRDefault="007E06AA" w:rsidP="00082A04">
      <w:pPr>
        <w:jc w:val="center"/>
        <w:rPr>
          <w:b/>
          <w:sz w:val="26"/>
          <w:szCs w:val="26"/>
        </w:rPr>
      </w:pPr>
    </w:p>
    <w:p w14:paraId="2358FDE9" w14:textId="77777777" w:rsidR="007E06AA" w:rsidRDefault="007E06AA"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7B75595C" w14:textId="77777777" w:rsidR="002C76C7" w:rsidRDefault="002C76C7" w:rsidP="00082A04">
      <w:pPr>
        <w:jc w:val="center"/>
        <w:rPr>
          <w:b/>
          <w:sz w:val="32"/>
          <w:szCs w:val="32"/>
        </w:rPr>
      </w:pPr>
    </w:p>
    <w:p w14:paraId="62F01B83" w14:textId="77777777" w:rsidR="002C76C7" w:rsidRDefault="002C76C7"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0CF5B9ED" w14:textId="69B6331C" w:rsidR="008D3CC9" w:rsidRDefault="00C75BA4" w:rsidP="008D3CC9">
      <w:pPr>
        <w:jc w:val="center"/>
        <w:rPr>
          <w:b/>
          <w:sz w:val="26"/>
          <w:szCs w:val="26"/>
          <w:lang w:val="it-IT"/>
        </w:rPr>
      </w:pPr>
      <w:r w:rsidRPr="00C75BA4">
        <w:rPr>
          <w:b/>
          <w:bCs/>
          <w:sz w:val="26"/>
          <w:szCs w:val="26"/>
        </w:rPr>
        <w:t>„</w:t>
      </w:r>
      <w:proofErr w:type="spellStart"/>
      <w:r w:rsidRPr="00C75BA4">
        <w:rPr>
          <w:b/>
          <w:bCs/>
          <w:sz w:val="26"/>
          <w:szCs w:val="26"/>
          <w:lang w:val="fr-FR"/>
        </w:rPr>
        <w:t>Piese</w:t>
      </w:r>
      <w:proofErr w:type="spellEnd"/>
      <w:r w:rsidRPr="00C75BA4">
        <w:rPr>
          <w:b/>
          <w:bCs/>
          <w:sz w:val="26"/>
          <w:szCs w:val="26"/>
          <w:lang w:val="fr-FR"/>
        </w:rPr>
        <w:t xml:space="preserve"> </w:t>
      </w:r>
      <w:proofErr w:type="spellStart"/>
      <w:r w:rsidRPr="00C75BA4">
        <w:rPr>
          <w:b/>
          <w:bCs/>
          <w:sz w:val="26"/>
          <w:szCs w:val="26"/>
          <w:lang w:val="fr-FR"/>
        </w:rPr>
        <w:t>schimb</w:t>
      </w:r>
      <w:proofErr w:type="spellEnd"/>
      <w:r w:rsidRPr="00C75BA4">
        <w:rPr>
          <w:b/>
          <w:bCs/>
          <w:sz w:val="26"/>
          <w:szCs w:val="26"/>
          <w:lang w:val="fr-FR"/>
        </w:rPr>
        <w:t xml:space="preserve"> </w:t>
      </w:r>
      <w:proofErr w:type="spellStart"/>
      <w:r w:rsidRPr="00C75BA4">
        <w:rPr>
          <w:b/>
          <w:bCs/>
          <w:sz w:val="26"/>
          <w:szCs w:val="26"/>
          <w:lang w:val="fr-FR"/>
        </w:rPr>
        <w:t>pentru</w:t>
      </w:r>
      <w:proofErr w:type="spellEnd"/>
      <w:r w:rsidRPr="00C75BA4">
        <w:rPr>
          <w:b/>
          <w:bCs/>
          <w:sz w:val="26"/>
          <w:szCs w:val="26"/>
          <w:lang w:val="fr-FR"/>
        </w:rPr>
        <w:t xml:space="preserve"> in</w:t>
      </w:r>
      <w:r w:rsidRPr="00C75BA4">
        <w:rPr>
          <w:b/>
          <w:bCs/>
          <w:sz w:val="26"/>
          <w:szCs w:val="26"/>
        </w:rPr>
        <w:t xml:space="preserve">stalatiile de masura a indicilor chimici din circuitul apa-abur aferente meselor de proba de la cazanul nr. 4 de la </w:t>
      </w:r>
      <w:r w:rsidRPr="00C75BA4">
        <w:rPr>
          <w:b/>
          <w:bCs/>
          <w:sz w:val="26"/>
          <w:szCs w:val="26"/>
          <w:lang w:val="fr-FR"/>
        </w:rPr>
        <w:t xml:space="preserve">CTE </w:t>
      </w:r>
      <w:proofErr w:type="spellStart"/>
      <w:r w:rsidRPr="00C75BA4">
        <w:rPr>
          <w:b/>
          <w:bCs/>
          <w:sz w:val="26"/>
          <w:szCs w:val="26"/>
          <w:lang w:val="fr-FR"/>
        </w:rPr>
        <w:t>Progresu</w:t>
      </w:r>
      <w:proofErr w:type="spellEnd"/>
      <w:r w:rsidRPr="00C75BA4">
        <w:rPr>
          <w:b/>
          <w:sz w:val="26"/>
          <w:szCs w:val="26"/>
          <w:lang w:val="it-IT"/>
        </w:rPr>
        <w:t>”</w:t>
      </w:r>
    </w:p>
    <w:p w14:paraId="7DE29FCF" w14:textId="352FFC7B"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7E06AA">
      <w:pPr>
        <w:spacing w:line="276" w:lineRule="auto"/>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7E06AA">
      <w:pPr>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4E7EC67D" w:rsidR="003511E9" w:rsidRDefault="009B06D3" w:rsidP="003511E9">
      <w:pPr>
        <w:spacing w:line="276" w:lineRule="auto"/>
        <w:jc w:val="both"/>
        <w:rPr>
          <w:sz w:val="26"/>
          <w:szCs w:val="26"/>
        </w:rPr>
      </w:pPr>
      <w:r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207B1600" w14:textId="77777777" w:rsidR="007E06AA" w:rsidRDefault="007E06AA" w:rsidP="007E06AA">
      <w:pPr>
        <w:spacing w:line="276" w:lineRule="auto"/>
        <w:jc w:val="both"/>
        <w:rPr>
          <w:sz w:val="26"/>
          <w:szCs w:val="26"/>
        </w:rPr>
      </w:pPr>
      <w:r>
        <w:rPr>
          <w:sz w:val="26"/>
          <w:szCs w:val="26"/>
        </w:rPr>
        <w:t>Derulator contract,</w:t>
      </w:r>
    </w:p>
    <w:p w14:paraId="5AA0268C" w14:textId="67277223" w:rsidR="003511E9" w:rsidRPr="003511E9" w:rsidRDefault="007E06AA" w:rsidP="007E06AA">
      <w:pPr>
        <w:spacing w:line="276" w:lineRule="auto"/>
        <w:jc w:val="both"/>
        <w:rPr>
          <w:sz w:val="26"/>
          <w:szCs w:val="26"/>
        </w:rPr>
      </w:pPr>
      <w:r>
        <w:rPr>
          <w:sz w:val="26"/>
          <w:szCs w:val="26"/>
        </w:rPr>
        <w:t xml:space="preserve">Antoanela </w:t>
      </w:r>
      <w:r w:rsidR="00DC7AFC">
        <w:rPr>
          <w:sz w:val="26"/>
          <w:szCs w:val="26"/>
        </w:rPr>
        <w:t>IORDACHE</w:t>
      </w:r>
    </w:p>
    <w:p w14:paraId="4CF39C7B" w14:textId="77777777" w:rsidR="003511E9" w:rsidRPr="003511E9" w:rsidRDefault="003511E9" w:rsidP="003511E9">
      <w:pPr>
        <w:rPr>
          <w:sz w:val="26"/>
          <w:szCs w:val="26"/>
        </w:rPr>
      </w:pPr>
    </w:p>
    <w:p w14:paraId="38C6E96F" w14:textId="77777777" w:rsidR="003511E9" w:rsidRPr="003511E9" w:rsidRDefault="003511E9" w:rsidP="003511E9">
      <w:pPr>
        <w:rPr>
          <w:sz w:val="26"/>
          <w:szCs w:val="26"/>
        </w:rPr>
      </w:pPr>
      <w:r w:rsidRPr="003511E9">
        <w:rPr>
          <w:sz w:val="26"/>
          <w:szCs w:val="26"/>
        </w:rPr>
        <w:t>Responsabil Coordonare Contractare</w:t>
      </w:r>
    </w:p>
    <w:p w14:paraId="41F61D7E" w14:textId="77777777" w:rsidR="003511E9" w:rsidRDefault="003511E9" w:rsidP="007E06AA">
      <w:pPr>
        <w:rPr>
          <w:sz w:val="26"/>
          <w:szCs w:val="26"/>
        </w:rPr>
      </w:pPr>
      <w:r w:rsidRPr="003511E9">
        <w:rPr>
          <w:sz w:val="26"/>
          <w:szCs w:val="26"/>
        </w:rPr>
        <w:t>Ioana UNTILĂ</w:t>
      </w:r>
    </w:p>
    <w:p w14:paraId="19D64045" w14:textId="77777777" w:rsidR="003511E9" w:rsidRDefault="003511E9" w:rsidP="003511E9">
      <w:pPr>
        <w:ind w:firstLine="708"/>
        <w:rPr>
          <w:sz w:val="26"/>
          <w:szCs w:val="26"/>
        </w:rPr>
      </w:pPr>
    </w:p>
    <w:p w14:paraId="4B6C5435" w14:textId="77777777" w:rsidR="00ED0811" w:rsidRDefault="003511E9" w:rsidP="007E06AA">
      <w:pPr>
        <w:rPr>
          <w:sz w:val="26"/>
          <w:szCs w:val="26"/>
        </w:rPr>
      </w:pPr>
      <w:r>
        <w:rPr>
          <w:sz w:val="26"/>
          <w:szCs w:val="26"/>
        </w:rPr>
        <w:t>Responsabil contract</w:t>
      </w:r>
    </w:p>
    <w:p w14:paraId="32417D46" w14:textId="08A793DA" w:rsidR="007E06AA" w:rsidRDefault="007E06AA" w:rsidP="007E06AA">
      <w:pPr>
        <w:rPr>
          <w:sz w:val="26"/>
          <w:szCs w:val="26"/>
        </w:rPr>
      </w:pPr>
      <w:r>
        <w:rPr>
          <w:sz w:val="26"/>
          <w:szCs w:val="26"/>
        </w:rPr>
        <w:t xml:space="preserve">Aurelian </w:t>
      </w:r>
      <w:r w:rsidR="00DC7AFC">
        <w:rPr>
          <w:sz w:val="26"/>
          <w:szCs w:val="26"/>
        </w:rPr>
        <w:t>CRISTEA</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lastRenderedPageBreak/>
        <w:tab/>
      </w:r>
    </w:p>
    <w:sectPr w:rsidR="009B06D3" w:rsidRPr="009B06D3" w:rsidSect="009E6796">
      <w:footerReference w:type="even" r:id="rId13"/>
      <w:footerReference w:type="default" r:id="rId14"/>
      <w:footerReference w:type="first" r:id="rId15"/>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D8F04" w14:textId="77777777" w:rsidR="003F6583" w:rsidRDefault="003F6583">
      <w:r>
        <w:separator/>
      </w:r>
    </w:p>
  </w:endnote>
  <w:endnote w:type="continuationSeparator" w:id="0">
    <w:p w14:paraId="4F267105" w14:textId="77777777" w:rsidR="003F6583" w:rsidRDefault="003F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4E4FC626" w14:textId="0C449AF4" w:rsidR="0045041C" w:rsidRPr="00772375" w:rsidRDefault="0045041C" w:rsidP="005A2207">
    <w:pPr>
      <w:pStyle w:val="Footer"/>
      <w:ind w:right="360"/>
      <w:rPr>
        <w:sz w:val="16"/>
        <w:szCs w:val="16"/>
        <w:lang w:val="en-US"/>
      </w:rPr>
    </w:pPr>
    <w:r w:rsidRPr="00772375">
      <w:rPr>
        <w:sz w:val="16"/>
        <w:szCs w:val="16"/>
        <w:lang w:val="en-US"/>
      </w:rPr>
      <w:t>Red. ELCEN-SJC</w:t>
    </w:r>
    <w:r w:rsidR="008D3CC9" w:rsidRPr="00772375">
      <w:rPr>
        <w:sz w:val="16"/>
        <w:szCs w:val="16"/>
        <w:lang w:val="en-US"/>
      </w:rPr>
      <w:t>/</w:t>
    </w:r>
    <w:r w:rsidRPr="00772375">
      <w:rPr>
        <w:sz w:val="16"/>
        <w:szCs w:val="16"/>
      </w:rPr>
      <w:t xml:space="preserve"> </w:t>
    </w:r>
    <w:proofErr w:type="spellStart"/>
    <w:r w:rsidR="00772375" w:rsidRPr="00772375">
      <w:rPr>
        <w:sz w:val="16"/>
        <w:szCs w:val="16"/>
        <w:lang w:val="fr-FR"/>
      </w:rPr>
      <w:t>Piese</w:t>
    </w:r>
    <w:proofErr w:type="spellEnd"/>
    <w:r w:rsidR="00772375" w:rsidRPr="00772375">
      <w:rPr>
        <w:sz w:val="16"/>
        <w:szCs w:val="16"/>
        <w:lang w:val="fr-FR"/>
      </w:rPr>
      <w:t xml:space="preserve"> </w:t>
    </w:r>
    <w:proofErr w:type="spellStart"/>
    <w:r w:rsidR="00772375" w:rsidRPr="00772375">
      <w:rPr>
        <w:sz w:val="16"/>
        <w:szCs w:val="16"/>
        <w:lang w:val="fr-FR"/>
      </w:rPr>
      <w:t>schimb</w:t>
    </w:r>
    <w:proofErr w:type="spellEnd"/>
    <w:r w:rsidR="00772375" w:rsidRPr="00772375">
      <w:rPr>
        <w:sz w:val="16"/>
        <w:szCs w:val="16"/>
        <w:lang w:val="fr-FR"/>
      </w:rPr>
      <w:t xml:space="preserve"> </w:t>
    </w:r>
    <w:proofErr w:type="spellStart"/>
    <w:r w:rsidR="00772375" w:rsidRPr="00772375">
      <w:rPr>
        <w:sz w:val="16"/>
        <w:szCs w:val="16"/>
        <w:lang w:val="fr-FR"/>
      </w:rPr>
      <w:t>pentru</w:t>
    </w:r>
    <w:proofErr w:type="spellEnd"/>
    <w:r w:rsidR="00772375" w:rsidRPr="00772375">
      <w:rPr>
        <w:sz w:val="16"/>
        <w:szCs w:val="16"/>
        <w:lang w:val="fr-FR"/>
      </w:rPr>
      <w:t xml:space="preserve"> in</w:t>
    </w:r>
    <w:r w:rsidR="00772375" w:rsidRPr="00772375">
      <w:rPr>
        <w:sz w:val="16"/>
        <w:szCs w:val="16"/>
      </w:rPr>
      <w:t xml:space="preserve">stalatii de masura indici chimici din circuitul apa-abur </w:t>
    </w:r>
    <w:r w:rsidR="002C76C7">
      <w:rPr>
        <w:sz w:val="16"/>
        <w:szCs w:val="16"/>
      </w:rPr>
      <w:t>K4 Progresu</w:t>
    </w:r>
    <w:r w:rsidR="00772375" w:rsidRPr="00772375">
      <w:rPr>
        <w:sz w:val="16"/>
        <w:szCs w:val="16"/>
      </w:rPr>
      <w:t xml:space="preserve"> </w:t>
    </w:r>
    <w:r w:rsidRPr="00772375">
      <w:rPr>
        <w:sz w:val="16"/>
        <w:szCs w:val="16"/>
      </w:rPr>
      <w:t>/</w:t>
    </w:r>
    <w:r w:rsidRPr="00772375">
      <w:rPr>
        <w:sz w:val="16"/>
        <w:szCs w:val="16"/>
        <w:lang w:val="en-US"/>
      </w:rPr>
      <w:t xml:space="preserve"> </w:t>
    </w:r>
    <w:proofErr w:type="spellStart"/>
    <w:r w:rsidR="00772375" w:rsidRPr="00772375">
      <w:rPr>
        <w:sz w:val="16"/>
        <w:szCs w:val="16"/>
        <w:lang w:val="en-US"/>
      </w:rPr>
      <w:t>mai</w:t>
    </w:r>
    <w:proofErr w:type="spellEnd"/>
    <w:r w:rsidRPr="00772375">
      <w:rPr>
        <w:sz w:val="16"/>
        <w:szCs w:val="16"/>
        <w:lang w:val="en-US"/>
      </w:rPr>
      <w:t xml:space="preserve"> 202</w:t>
    </w:r>
    <w:r w:rsidR="009B06D3" w:rsidRPr="00772375">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228D1">
    <w:pPr>
      <w:pStyle w:val="Footer"/>
      <w:framePr w:wrap="around" w:vAnchor="text" w:hAnchor="page" w:x="9796" w:y="-25"/>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24</w:t>
    </w:r>
    <w:r>
      <w:rPr>
        <w:rStyle w:val="PageNumber"/>
      </w:rPr>
      <w:fldChar w:fldCharType="end"/>
    </w:r>
  </w:p>
  <w:p w14:paraId="236845A6" w14:textId="1EEB7151" w:rsidR="00772375" w:rsidRPr="00772375" w:rsidRDefault="00772375" w:rsidP="00772375">
    <w:pPr>
      <w:pStyle w:val="Footer"/>
      <w:ind w:right="360"/>
      <w:rPr>
        <w:sz w:val="16"/>
        <w:szCs w:val="16"/>
        <w:lang w:val="en-US"/>
      </w:rPr>
    </w:pPr>
    <w:r w:rsidRPr="00772375">
      <w:rPr>
        <w:sz w:val="16"/>
        <w:szCs w:val="16"/>
        <w:lang w:val="en-US"/>
      </w:rPr>
      <w:t>Red. ELCEN-SJC/</w:t>
    </w:r>
    <w:r w:rsidRPr="00772375">
      <w:rPr>
        <w:sz w:val="16"/>
        <w:szCs w:val="16"/>
      </w:rPr>
      <w:t xml:space="preserve"> </w:t>
    </w:r>
    <w:proofErr w:type="spellStart"/>
    <w:r w:rsidRPr="00772375">
      <w:rPr>
        <w:sz w:val="16"/>
        <w:szCs w:val="16"/>
        <w:lang w:val="fr-FR"/>
      </w:rPr>
      <w:t>Piese</w:t>
    </w:r>
    <w:proofErr w:type="spellEnd"/>
    <w:r w:rsidRPr="00772375">
      <w:rPr>
        <w:sz w:val="16"/>
        <w:szCs w:val="16"/>
        <w:lang w:val="fr-FR"/>
      </w:rPr>
      <w:t xml:space="preserve"> </w:t>
    </w:r>
    <w:proofErr w:type="spellStart"/>
    <w:r w:rsidRPr="00772375">
      <w:rPr>
        <w:sz w:val="16"/>
        <w:szCs w:val="16"/>
        <w:lang w:val="fr-FR"/>
      </w:rPr>
      <w:t>schimb</w:t>
    </w:r>
    <w:proofErr w:type="spellEnd"/>
    <w:r w:rsidRPr="00772375">
      <w:rPr>
        <w:sz w:val="16"/>
        <w:szCs w:val="16"/>
        <w:lang w:val="fr-FR"/>
      </w:rPr>
      <w:t xml:space="preserve"> </w:t>
    </w:r>
    <w:proofErr w:type="spellStart"/>
    <w:r w:rsidRPr="00772375">
      <w:rPr>
        <w:sz w:val="16"/>
        <w:szCs w:val="16"/>
        <w:lang w:val="fr-FR"/>
      </w:rPr>
      <w:t>pentru</w:t>
    </w:r>
    <w:proofErr w:type="spellEnd"/>
    <w:r w:rsidRPr="00772375">
      <w:rPr>
        <w:sz w:val="16"/>
        <w:szCs w:val="16"/>
        <w:lang w:val="fr-FR"/>
      </w:rPr>
      <w:t xml:space="preserve"> in</w:t>
    </w:r>
    <w:r w:rsidRPr="00772375">
      <w:rPr>
        <w:sz w:val="16"/>
        <w:szCs w:val="16"/>
      </w:rPr>
      <w:t>stalati</w:t>
    </w:r>
    <w:r w:rsidR="002C76C7">
      <w:rPr>
        <w:sz w:val="16"/>
        <w:szCs w:val="16"/>
      </w:rPr>
      <w:t>i</w:t>
    </w:r>
    <w:r w:rsidRPr="00772375">
      <w:rPr>
        <w:sz w:val="16"/>
        <w:szCs w:val="16"/>
      </w:rPr>
      <w:t xml:space="preserve"> de masura indici chimici din circuitul apa-abur </w:t>
    </w:r>
    <w:r w:rsidR="002C76C7">
      <w:rPr>
        <w:sz w:val="16"/>
        <w:szCs w:val="16"/>
      </w:rPr>
      <w:t>K4 Progresu</w:t>
    </w:r>
    <w:r w:rsidRPr="00772375">
      <w:rPr>
        <w:sz w:val="16"/>
        <w:szCs w:val="16"/>
      </w:rPr>
      <w:t xml:space="preserve"> /</w:t>
    </w:r>
    <w:r w:rsidRPr="00772375">
      <w:rPr>
        <w:sz w:val="16"/>
        <w:szCs w:val="16"/>
        <w:lang w:val="en-US"/>
      </w:rPr>
      <w:t xml:space="preserve"> </w:t>
    </w:r>
    <w:proofErr w:type="spellStart"/>
    <w:r w:rsidRPr="00772375">
      <w:rPr>
        <w:sz w:val="16"/>
        <w:szCs w:val="16"/>
        <w:lang w:val="en-US"/>
      </w:rPr>
      <w:t>mai</w:t>
    </w:r>
    <w:proofErr w:type="spellEnd"/>
    <w:r w:rsidRPr="00772375">
      <w:rPr>
        <w:sz w:val="16"/>
        <w:szCs w:val="16"/>
        <w:lang w:val="en-US"/>
      </w:rPr>
      <w:t xml:space="preserve"> 2026</w:t>
    </w:r>
  </w:p>
  <w:p w14:paraId="7020EFD5" w14:textId="7DB68F74" w:rsidR="0045041C" w:rsidRPr="002548E6" w:rsidRDefault="0045041C" w:rsidP="008D3CC9">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849CC" w14:textId="77777777" w:rsidR="003F6583" w:rsidRDefault="003F6583">
      <w:r>
        <w:separator/>
      </w:r>
    </w:p>
  </w:footnote>
  <w:footnote w:type="continuationSeparator" w:id="0">
    <w:p w14:paraId="6121BAA2" w14:textId="77777777" w:rsidR="003F6583" w:rsidRDefault="003F6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6"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5"/>
  </w:num>
  <w:num w:numId="3" w16cid:durableId="253251300">
    <w:abstractNumId w:val="5"/>
  </w:num>
  <w:num w:numId="4" w16cid:durableId="2143770441">
    <w:abstractNumId w:val="2"/>
  </w:num>
  <w:num w:numId="5" w16cid:durableId="268314703">
    <w:abstractNumId w:val="8"/>
  </w:num>
  <w:num w:numId="6" w16cid:durableId="759721140">
    <w:abstractNumId w:val="11"/>
  </w:num>
  <w:num w:numId="7" w16cid:durableId="2096315986">
    <w:abstractNumId w:val="13"/>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2"/>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0"/>
  </w:num>
  <w:num w:numId="12" w16cid:durableId="1745491871">
    <w:abstractNumId w:val="6"/>
  </w:num>
  <w:num w:numId="13" w16cid:durableId="511073321">
    <w:abstractNumId w:val="7"/>
  </w:num>
  <w:num w:numId="14" w16cid:durableId="1742749996">
    <w:abstractNumId w:val="9"/>
  </w:num>
  <w:num w:numId="15" w16cid:durableId="130513953">
    <w:abstractNumId w:val="16"/>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28D1"/>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4EB"/>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21FA"/>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088F"/>
    <w:rsid w:val="00154986"/>
    <w:rsid w:val="001572AA"/>
    <w:rsid w:val="00157C3E"/>
    <w:rsid w:val="00157F21"/>
    <w:rsid w:val="001624C2"/>
    <w:rsid w:val="00163092"/>
    <w:rsid w:val="001649CE"/>
    <w:rsid w:val="00165C18"/>
    <w:rsid w:val="001675D0"/>
    <w:rsid w:val="00167663"/>
    <w:rsid w:val="001705CB"/>
    <w:rsid w:val="00171CE1"/>
    <w:rsid w:val="0017215F"/>
    <w:rsid w:val="00172B5D"/>
    <w:rsid w:val="00172D4A"/>
    <w:rsid w:val="00174BE9"/>
    <w:rsid w:val="001762A5"/>
    <w:rsid w:val="00176D0E"/>
    <w:rsid w:val="00177A8C"/>
    <w:rsid w:val="00177C5E"/>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1D87"/>
    <w:rsid w:val="00231F23"/>
    <w:rsid w:val="00232E02"/>
    <w:rsid w:val="002346EE"/>
    <w:rsid w:val="00235396"/>
    <w:rsid w:val="0023606F"/>
    <w:rsid w:val="00236924"/>
    <w:rsid w:val="00237C0E"/>
    <w:rsid w:val="00240036"/>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3410"/>
    <w:rsid w:val="002A7A4B"/>
    <w:rsid w:val="002B2137"/>
    <w:rsid w:val="002B4E08"/>
    <w:rsid w:val="002C128C"/>
    <w:rsid w:val="002C2705"/>
    <w:rsid w:val="002C3E16"/>
    <w:rsid w:val="002C76C7"/>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1221"/>
    <w:rsid w:val="003431D4"/>
    <w:rsid w:val="00343DA9"/>
    <w:rsid w:val="00344E4D"/>
    <w:rsid w:val="00346FF5"/>
    <w:rsid w:val="003511E9"/>
    <w:rsid w:val="003515C3"/>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A4547"/>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583"/>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3780F"/>
    <w:rsid w:val="004400C5"/>
    <w:rsid w:val="00441DED"/>
    <w:rsid w:val="0045041C"/>
    <w:rsid w:val="0045202E"/>
    <w:rsid w:val="00453B2A"/>
    <w:rsid w:val="00453E6A"/>
    <w:rsid w:val="004550FE"/>
    <w:rsid w:val="004558B0"/>
    <w:rsid w:val="00456204"/>
    <w:rsid w:val="00460DA9"/>
    <w:rsid w:val="004628B0"/>
    <w:rsid w:val="00462B2B"/>
    <w:rsid w:val="00463DF4"/>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086"/>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16BFE"/>
    <w:rsid w:val="00721615"/>
    <w:rsid w:val="007218FF"/>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375"/>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06AA"/>
    <w:rsid w:val="007E308A"/>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0F44"/>
    <w:rsid w:val="008113EB"/>
    <w:rsid w:val="00814AC6"/>
    <w:rsid w:val="00817FA8"/>
    <w:rsid w:val="00821D7A"/>
    <w:rsid w:val="00823127"/>
    <w:rsid w:val="00823DB6"/>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4749"/>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26A"/>
    <w:rsid w:val="008B1F8C"/>
    <w:rsid w:val="008B3D53"/>
    <w:rsid w:val="008B55C7"/>
    <w:rsid w:val="008B5C20"/>
    <w:rsid w:val="008B6821"/>
    <w:rsid w:val="008B7055"/>
    <w:rsid w:val="008B7A06"/>
    <w:rsid w:val="008B7D55"/>
    <w:rsid w:val="008C11D3"/>
    <w:rsid w:val="008C1A1A"/>
    <w:rsid w:val="008C3EF4"/>
    <w:rsid w:val="008C50AB"/>
    <w:rsid w:val="008C55B4"/>
    <w:rsid w:val="008C5B59"/>
    <w:rsid w:val="008C6923"/>
    <w:rsid w:val="008D02F2"/>
    <w:rsid w:val="008D221C"/>
    <w:rsid w:val="008D3CC9"/>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1CB"/>
    <w:rsid w:val="009863F3"/>
    <w:rsid w:val="00987362"/>
    <w:rsid w:val="009900FA"/>
    <w:rsid w:val="00990CFF"/>
    <w:rsid w:val="00993A91"/>
    <w:rsid w:val="009953CF"/>
    <w:rsid w:val="00995980"/>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2873"/>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1CA6"/>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18EE"/>
    <w:rsid w:val="00A62881"/>
    <w:rsid w:val="00A6328F"/>
    <w:rsid w:val="00A638D3"/>
    <w:rsid w:val="00A63E27"/>
    <w:rsid w:val="00A665E4"/>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A00"/>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2B9F"/>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495D"/>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06D7"/>
    <w:rsid w:val="00B6172E"/>
    <w:rsid w:val="00B63380"/>
    <w:rsid w:val="00B63E3C"/>
    <w:rsid w:val="00B6421D"/>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0BD"/>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6736"/>
    <w:rsid w:val="00BF7CB5"/>
    <w:rsid w:val="00C01A0F"/>
    <w:rsid w:val="00C04353"/>
    <w:rsid w:val="00C05680"/>
    <w:rsid w:val="00C05E0B"/>
    <w:rsid w:val="00C122FF"/>
    <w:rsid w:val="00C12301"/>
    <w:rsid w:val="00C14FD2"/>
    <w:rsid w:val="00C17419"/>
    <w:rsid w:val="00C17DF2"/>
    <w:rsid w:val="00C20CB7"/>
    <w:rsid w:val="00C22DD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5BA4"/>
    <w:rsid w:val="00C76D89"/>
    <w:rsid w:val="00C77BDD"/>
    <w:rsid w:val="00C77E5D"/>
    <w:rsid w:val="00C817B7"/>
    <w:rsid w:val="00C822B6"/>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1F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264B7"/>
    <w:rsid w:val="00D26C29"/>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C7AFC"/>
    <w:rsid w:val="00DD0520"/>
    <w:rsid w:val="00DD4D72"/>
    <w:rsid w:val="00DD6578"/>
    <w:rsid w:val="00DD7410"/>
    <w:rsid w:val="00DE2D8D"/>
    <w:rsid w:val="00DE3C17"/>
    <w:rsid w:val="00DE4F68"/>
    <w:rsid w:val="00DE5C22"/>
    <w:rsid w:val="00DE7A8B"/>
    <w:rsid w:val="00DF412A"/>
    <w:rsid w:val="00DF606E"/>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301C"/>
    <w:rsid w:val="00E572C6"/>
    <w:rsid w:val="00E60183"/>
    <w:rsid w:val="00E639CE"/>
    <w:rsid w:val="00E6502D"/>
    <w:rsid w:val="00E663E7"/>
    <w:rsid w:val="00E714E1"/>
    <w:rsid w:val="00E7201A"/>
    <w:rsid w:val="00E74A28"/>
    <w:rsid w:val="00E76956"/>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19</Pages>
  <Words>7618</Words>
  <Characters>43428</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50945</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39</cp:revision>
  <cp:lastPrinted>2010-11-22T09:40:00Z</cp:lastPrinted>
  <dcterms:created xsi:type="dcterms:W3CDTF">2026-02-16T11:44:00Z</dcterms:created>
  <dcterms:modified xsi:type="dcterms:W3CDTF">2026-05-29T08:32:00Z</dcterms:modified>
</cp:coreProperties>
</file>